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726" w:rsidRPr="00D059A0" w:rsidRDefault="00925EEE" w:rsidP="00E36726">
      <w:pPr>
        <w:pStyle w:val="Heading1"/>
        <w:tabs>
          <w:tab w:val="left" w:pos="7513"/>
        </w:tabs>
        <w:spacing w:before="0" w:line="240" w:lineRule="auto"/>
        <w:ind w:right="-563"/>
        <w:rPr>
          <w:rFonts w:ascii="Arial" w:hAnsi="Arial" w:cs="Arial"/>
          <w:sz w:val="22"/>
          <w:szCs w:val="22"/>
          <w:lang w:eastAsia="fr-FR"/>
        </w:rPr>
      </w:pPr>
      <w:bookmarkStart w:id="0" w:name="_Toc479144048"/>
      <w:bookmarkStart w:id="1" w:name="_GoBack"/>
      <w:r w:rsidRPr="00D059A0">
        <w:rPr>
          <w:rFonts w:ascii="Arial" w:hAnsi="Arial" w:cs="Arial"/>
          <w:noProof/>
          <w:lang w:eastAsia="ro-RO"/>
        </w:rPr>
        <w:drawing>
          <wp:anchor distT="0" distB="0" distL="114300" distR="114300" simplePos="0" relativeHeight="251664384" behindDoc="1" locked="0" layoutInCell="1" allowOverlap="1" wp14:anchorId="00AA869D" wp14:editId="28FAF0FB">
            <wp:simplePos x="0" y="0"/>
            <wp:positionH relativeFrom="margin">
              <wp:posOffset>5791200</wp:posOffset>
            </wp:positionH>
            <wp:positionV relativeFrom="paragraph">
              <wp:posOffset>-712470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3624A1" w:rsidRPr="00D059A0">
        <w:rPr>
          <w:rFonts w:ascii="Arial" w:hAnsi="Arial" w:cs="Arial"/>
          <w:noProof/>
          <w:sz w:val="22"/>
          <w:szCs w:val="22"/>
          <w:lang w:eastAsia="ro-RO"/>
        </w:rPr>
        <mc:AlternateContent>
          <mc:Choice Requires="wpg">
            <w:drawing>
              <wp:anchor distT="0" distB="0" distL="114300" distR="114300" simplePos="0" relativeHeight="251662336" behindDoc="0" locked="0" layoutInCell="1" allowOverlap="1">
                <wp:simplePos x="0" y="0"/>
                <wp:positionH relativeFrom="column">
                  <wp:posOffset>-335280</wp:posOffset>
                </wp:positionH>
                <wp:positionV relativeFrom="paragraph">
                  <wp:posOffset>-735330</wp:posOffset>
                </wp:positionV>
                <wp:extent cx="5648325" cy="761365"/>
                <wp:effectExtent l="0" t="0" r="9525" b="6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8325" cy="761365"/>
                          <a:chOff x="0" y="19050"/>
                          <a:chExt cx="5648325" cy="761365"/>
                        </a:xfrm>
                      </wpg:grpSpPr>
                      <pic:pic xmlns:pic="http://schemas.openxmlformats.org/drawingml/2006/picture">
                        <pic:nvPicPr>
                          <pic:cNvPr id="3"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4"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9"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14"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585A823" id="Group 1" o:spid="_x0000_s1026" style="position:absolute;margin-left:-26.4pt;margin-top:-57.9pt;width:444.75pt;height:59.95pt;z-index:251662336"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ZUEsDBAoAAAAAAAAAIQA2wKyKsDsAALA7AAAV&#10;AAAAZHJzL21lZGlhL2ltYWdlMS5qcGVn/9j/4AAQSkZJRgABAQEA3ADcAAD/2wBDAAIBAQEBAQIB&#10;AQECAgICAgQDAgICAgUEBAMEBgUGBgYFBgYGBwkIBgcJBwYGCAsICQoKCgoKBggLDAsKDAkKCgr/&#10;2wBDAQICAgICAgUDAwUKBwYHCgoKCgoKCgoKCgoKCgoKCgoKCgoKCgoKCgoKCgoKCgoKCgoKCgoK&#10;CgoKCgoKCgoKCgr/wAARCACwAM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C43aHEAAAA2gAAAA8AAABkcnMvZG93bnJldi54bWxEj1trAjEUhN8L/odwhL7VrAo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C43aH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zdpjEAAAA2gAAAA8AAABkcnMvZG93bnJldi54bWxEj81qwkAUhfcF32G4he7qpNGWkjpKUIK6&#10;UJq0i7q7ZG6TYOZOyEw1vr0jCF0ezs/HmS0G04oT9a6xrOBlHIEgLq1uuFLw/ZU9v4NwHllja5kU&#10;XMjBYj56mGGi7ZlzOhW+EmGEXYIKau+7REpX1mTQjW1HHLxf2xv0QfaV1D2ew7hpZRxFb9Jgw4FQ&#10;Y0fLmspj8WcChD/3x12Wr+x2nTaH/eQQ/8SvSj09DukHCE+D/w/f2xutYAq3K+EGyPkV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mzdpj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4g/AjDAAAA2gAAAA8AAABkcnMvZG93bnJldi54bWxEj0FrAjEUhO9C/0N4gjfNWkR0axSxSC0U&#10;wdVLb4/Nc7O6eVk3qa7/3hQEj8PMfMPMFq2txJUaXzpWMBwkIIhzp0suFBz26/4EhA/IGivHpOBO&#10;Hhbzt84MU+1uvKNrFgoRIexTVGBCqFMpfW7Ioh+4mjh6R9dYDFE2hdQN3iLcVvI9ScbSYslxwWBN&#10;K0P5OfuzCn4+T/Um+zp8r8zFXrbJ73hUrFGpXrddfoAI1IZX+NneaAVT+L8Sb4Cc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iD8CM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VnWLCAAAA2wAAAA8AAABkcnMvZG93bnJldi54bWxET9tqwkAQfRf6D8sU+mY2sSolukooFKpV&#10;aFM/YMhOk7TZ2ZhdTfr3riD4NodzneV6MI04U+dqywqSKAZBXFhdc6ng8P02fgHhPLLGxjIp+CcH&#10;69XDaImptj1/0Tn3pQgh7FJUUHnfplK6oiKDLrItceB+bGfQB9iVUnfYh3DTyEkcz6XBmkNDhS29&#10;VlT85Sej4Fc+e7nfbT732SxPssTOP/rjVqmnxyFbgPA0+Lv45n7XYf4Urr+EA+Tq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lZ1iwgAAANsAAAAPAAAAAAAAAAAAAAAAAJ8C&#10;AABkcnMvZG93bnJldi54bWxQSwUGAAAAAAQABAD3AAAAjgMAAAAA&#10;">
                  <v:imagedata r:id="rId16" o:title=""/>
                  <v:path arrowok="t"/>
                </v:shape>
              </v:group>
            </w:pict>
          </mc:Fallback>
        </mc:AlternateContent>
      </w:r>
    </w:p>
    <w:p w:rsidR="00D432BE" w:rsidRPr="00D059A0" w:rsidRDefault="00E36726" w:rsidP="000D198D">
      <w:pPr>
        <w:pStyle w:val="Heading1"/>
        <w:tabs>
          <w:tab w:val="left" w:pos="7513"/>
        </w:tabs>
        <w:spacing w:before="0" w:line="240" w:lineRule="auto"/>
        <w:ind w:right="-563"/>
        <w:jc w:val="right"/>
        <w:rPr>
          <w:rFonts w:ascii="Arial" w:hAnsi="Arial" w:cs="Arial"/>
          <w:color w:val="auto"/>
          <w:sz w:val="22"/>
          <w:szCs w:val="22"/>
          <w:highlight w:val="yellow"/>
          <w:lang w:eastAsia="fr-FR"/>
        </w:rPr>
      </w:pPr>
      <w:r w:rsidRPr="00D059A0">
        <w:rPr>
          <w:rFonts w:ascii="Arial" w:hAnsi="Arial" w:cs="Arial"/>
          <w:color w:val="auto"/>
          <w:sz w:val="22"/>
          <w:szCs w:val="22"/>
          <w:lang w:eastAsia="fr-FR"/>
        </w:rPr>
        <w:t>ANEXA 16</w:t>
      </w:r>
    </w:p>
    <w:p w:rsidR="00C9613A" w:rsidRPr="00D059A0" w:rsidRDefault="003D3D09" w:rsidP="00DE72D1">
      <w:pPr>
        <w:pStyle w:val="Heading1"/>
        <w:spacing w:before="0" w:line="240" w:lineRule="auto"/>
        <w:ind w:right="-563"/>
        <w:jc w:val="center"/>
        <w:rPr>
          <w:rFonts w:ascii="Arial" w:eastAsia="Calibri" w:hAnsi="Arial" w:cs="Arial"/>
          <w:color w:val="auto"/>
          <w:sz w:val="22"/>
          <w:szCs w:val="22"/>
        </w:rPr>
      </w:pPr>
      <w:r w:rsidRPr="00D059A0">
        <w:rPr>
          <w:rFonts w:ascii="Arial" w:eastAsia="Calibri" w:hAnsi="Arial" w:cs="Arial"/>
          <w:color w:val="auto"/>
          <w:sz w:val="22"/>
          <w:szCs w:val="22"/>
        </w:rPr>
        <w:t xml:space="preserve">FIȘA DE VERIFICARE </w:t>
      </w:r>
      <w:r w:rsidR="00C9613A" w:rsidRPr="00D059A0">
        <w:rPr>
          <w:rFonts w:ascii="Arial" w:eastAsia="Calibri" w:hAnsi="Arial" w:cs="Arial"/>
          <w:color w:val="auto"/>
          <w:sz w:val="22"/>
          <w:szCs w:val="22"/>
        </w:rPr>
        <w:t>A CRITERIILOR DE SELECȚIE</w:t>
      </w:r>
      <w:r w:rsidR="00CD6F60" w:rsidRPr="00D059A0">
        <w:rPr>
          <w:rFonts w:ascii="Arial" w:hAnsi="Arial" w:cs="Arial"/>
          <w:noProof/>
          <w:sz w:val="22"/>
          <w:szCs w:val="22"/>
          <w:lang w:eastAsia="ro-RO"/>
        </w:rPr>
        <w:t xml:space="preserve"> </w:t>
      </w:r>
    </w:p>
    <w:bookmarkEnd w:id="0"/>
    <w:p w:rsidR="00FE16D0" w:rsidRPr="00D059A0" w:rsidRDefault="00FE16D0" w:rsidP="00DE72D1">
      <w:pPr>
        <w:overflowPunct w:val="0"/>
        <w:autoSpaceDE w:val="0"/>
        <w:autoSpaceDN w:val="0"/>
        <w:adjustRightInd w:val="0"/>
        <w:spacing w:after="0" w:line="240" w:lineRule="auto"/>
        <w:ind w:right="-563"/>
        <w:jc w:val="center"/>
        <w:textAlignment w:val="baseline"/>
        <w:rPr>
          <w:rFonts w:ascii="Arial" w:eastAsia="Times New Roman" w:hAnsi="Arial" w:cs="Arial"/>
          <w:b/>
          <w:bCs/>
          <w:lang w:eastAsia="fr-FR"/>
        </w:rPr>
      </w:pPr>
    </w:p>
    <w:p w:rsidR="00BE0BBC" w:rsidRPr="00D059A0" w:rsidRDefault="00CD6F60" w:rsidP="00CD6F60">
      <w:pPr>
        <w:overflowPunct w:val="0"/>
        <w:autoSpaceDE w:val="0"/>
        <w:autoSpaceDN w:val="0"/>
        <w:adjustRightInd w:val="0"/>
        <w:spacing w:after="0" w:line="240" w:lineRule="auto"/>
        <w:ind w:right="-563"/>
        <w:jc w:val="center"/>
        <w:textAlignment w:val="baseline"/>
        <w:rPr>
          <w:rFonts w:ascii="Arial" w:eastAsia="Times New Roman" w:hAnsi="Arial" w:cs="Arial"/>
          <w:b/>
          <w:bCs/>
          <w:lang w:eastAsia="fr-FR"/>
        </w:rPr>
      </w:pPr>
      <w:r w:rsidRPr="00D059A0">
        <w:rPr>
          <w:rFonts w:ascii="Arial" w:eastAsia="Times New Roman" w:hAnsi="Arial" w:cs="Arial"/>
          <w:b/>
          <w:bCs/>
          <w:lang w:eastAsia="fr-FR"/>
        </w:rPr>
        <w:t>Măsura 3.1</w:t>
      </w:r>
      <w:r w:rsidR="004859CE" w:rsidRPr="00D059A0">
        <w:rPr>
          <w:rFonts w:ascii="Arial" w:eastAsia="Times New Roman" w:hAnsi="Arial" w:cs="Arial"/>
          <w:b/>
          <w:bCs/>
          <w:lang w:eastAsia="fr-FR"/>
        </w:rPr>
        <w:t>/6A</w:t>
      </w:r>
      <w:r w:rsidR="00BE0BBC" w:rsidRPr="00D059A0">
        <w:rPr>
          <w:rFonts w:ascii="Arial" w:eastAsia="Times New Roman" w:hAnsi="Arial" w:cs="Arial"/>
          <w:b/>
          <w:bCs/>
          <w:lang w:eastAsia="fr-FR"/>
        </w:rPr>
        <w:t xml:space="preserve"> – </w:t>
      </w:r>
      <w:r w:rsidRPr="00D059A0">
        <w:rPr>
          <w:rFonts w:ascii="Arial" w:hAnsi="Arial" w:cs="Arial"/>
          <w:b/>
          <w:bCs/>
          <w:iCs/>
        </w:rPr>
        <w:t>Dezvoltarea activităților non-agricole în teritoriul GAL</w:t>
      </w:r>
      <w:r w:rsidR="004859CE" w:rsidRPr="00D059A0">
        <w:rPr>
          <w:rFonts w:ascii="Arial" w:eastAsia="Times New Roman" w:hAnsi="Arial" w:cs="Arial"/>
          <w:b/>
          <w:bCs/>
          <w:lang w:eastAsia="fr-FR"/>
        </w:rPr>
        <w:t xml:space="preserve">           </w:t>
      </w:r>
    </w:p>
    <w:p w:rsidR="00C9613A" w:rsidRPr="00D059A0" w:rsidRDefault="00D432BE" w:rsidP="00DE72D1">
      <w:pPr>
        <w:overflowPunct w:val="0"/>
        <w:autoSpaceDE w:val="0"/>
        <w:autoSpaceDN w:val="0"/>
        <w:adjustRightInd w:val="0"/>
        <w:spacing w:after="0" w:line="240" w:lineRule="auto"/>
        <w:ind w:right="-563"/>
        <w:jc w:val="center"/>
        <w:textAlignment w:val="baseline"/>
        <w:rPr>
          <w:rFonts w:ascii="Arial" w:eastAsia="Times New Roman" w:hAnsi="Arial" w:cs="Arial"/>
        </w:rPr>
      </w:pPr>
      <w:r w:rsidRPr="00D059A0">
        <w:rPr>
          <w:rFonts w:ascii="Arial" w:eastAsia="Times New Roman" w:hAnsi="Arial" w:cs="Arial"/>
          <w:bCs/>
          <w:lang w:eastAsia="fr-FR"/>
        </w:rPr>
        <w:t xml:space="preserve">Submăsura 19.2 - </w:t>
      </w:r>
      <w:r w:rsidRPr="00D059A0">
        <w:rPr>
          <w:rFonts w:ascii="Arial" w:hAnsi="Arial" w:cs="Arial"/>
        </w:rPr>
        <w:t>”</w:t>
      </w:r>
      <w:r w:rsidR="0045173B" w:rsidRPr="00D059A0">
        <w:rPr>
          <w:rFonts w:ascii="Arial" w:eastAsia="Times New Roman" w:hAnsi="Arial" w:cs="Arial"/>
        </w:rPr>
        <w:t>Sprijin pentru implementar</w:t>
      </w:r>
      <w:r w:rsidRPr="00D059A0">
        <w:rPr>
          <w:rFonts w:ascii="Arial" w:eastAsia="Times New Roman" w:hAnsi="Arial" w:cs="Arial"/>
        </w:rPr>
        <w:t>ea acțiunilor în cadrul strategiei de dezvoltare locală”</w:t>
      </w:r>
    </w:p>
    <w:p w:rsidR="00CD6F60" w:rsidRPr="00D059A0" w:rsidRDefault="00CD6F60" w:rsidP="00DE72D1">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p>
    <w:p w:rsidR="00D432BE" w:rsidRPr="00D059A0" w:rsidRDefault="00D432BE" w:rsidP="00DE72D1">
      <w:pPr>
        <w:pStyle w:val="BodyText"/>
        <w:rPr>
          <w:rFonts w:ascii="Arial" w:hAnsi="Arial" w:cs="Arial"/>
          <w:sz w:val="22"/>
          <w:szCs w:val="22"/>
        </w:rPr>
      </w:pPr>
      <w:r w:rsidRPr="00D059A0">
        <w:rPr>
          <w:rFonts w:ascii="Arial" w:hAnsi="Arial" w:cs="Arial"/>
          <w:sz w:val="22"/>
          <w:szCs w:val="22"/>
        </w:rPr>
        <w:t>Denumire solicitant: ..................................................................................................</w:t>
      </w:r>
    </w:p>
    <w:p w:rsidR="00D432BE" w:rsidRPr="00D059A0" w:rsidRDefault="00D432BE" w:rsidP="00DE72D1">
      <w:pPr>
        <w:pStyle w:val="BodyText"/>
        <w:rPr>
          <w:rFonts w:ascii="Arial" w:hAnsi="Arial" w:cs="Arial"/>
          <w:sz w:val="22"/>
          <w:szCs w:val="22"/>
        </w:rPr>
      </w:pPr>
      <w:r w:rsidRPr="00D059A0">
        <w:rPr>
          <w:rFonts w:ascii="Arial" w:hAnsi="Arial" w:cs="Arial"/>
          <w:sz w:val="22"/>
          <w:szCs w:val="22"/>
        </w:rPr>
        <w:t>Statutul juridic: ………………………………………………………</w:t>
      </w:r>
      <w:r w:rsidR="00A55489" w:rsidRPr="00D059A0">
        <w:rPr>
          <w:rFonts w:ascii="Arial" w:hAnsi="Arial" w:cs="Arial"/>
          <w:sz w:val="22"/>
          <w:szCs w:val="22"/>
        </w:rPr>
        <w:t>………………</w:t>
      </w:r>
    </w:p>
    <w:p w:rsidR="00D432BE" w:rsidRPr="00D059A0" w:rsidRDefault="00D432BE" w:rsidP="00DE72D1">
      <w:pPr>
        <w:pStyle w:val="BodyText"/>
        <w:rPr>
          <w:rFonts w:ascii="Arial" w:hAnsi="Arial" w:cs="Arial"/>
          <w:sz w:val="22"/>
          <w:szCs w:val="22"/>
        </w:rPr>
      </w:pPr>
      <w:r w:rsidRPr="00D059A0">
        <w:rPr>
          <w:rFonts w:ascii="Arial" w:hAnsi="Arial" w:cs="Arial"/>
          <w:b/>
          <w:sz w:val="22"/>
          <w:szCs w:val="22"/>
        </w:rPr>
        <w:t>Date personale (reprezentant legal al solicitantului)</w:t>
      </w:r>
      <w:r w:rsidRPr="00D059A0">
        <w:rPr>
          <w:rFonts w:ascii="Arial" w:hAnsi="Arial" w:cs="Arial"/>
          <w:sz w:val="22"/>
          <w:szCs w:val="22"/>
        </w:rPr>
        <w:t xml:space="preserve"> Nume:………………………………………………………………………...</w:t>
      </w:r>
      <w:r w:rsidR="00A55489" w:rsidRPr="00D059A0">
        <w:rPr>
          <w:rFonts w:ascii="Arial" w:hAnsi="Arial" w:cs="Arial"/>
          <w:sz w:val="22"/>
          <w:szCs w:val="22"/>
        </w:rPr>
        <w:t>.....</w:t>
      </w:r>
      <w:r w:rsidRPr="00D059A0">
        <w:rPr>
          <w:rFonts w:ascii="Arial" w:hAnsi="Arial" w:cs="Arial"/>
          <w:sz w:val="22"/>
          <w:szCs w:val="22"/>
        </w:rPr>
        <w:t>.</w:t>
      </w:r>
      <w:r w:rsidR="00A55489" w:rsidRPr="00D059A0">
        <w:rPr>
          <w:rFonts w:ascii="Arial" w:hAnsi="Arial" w:cs="Arial"/>
          <w:sz w:val="22"/>
          <w:szCs w:val="22"/>
        </w:rPr>
        <w:t>...........</w:t>
      </w:r>
      <w:r w:rsidRPr="00D059A0">
        <w:rPr>
          <w:rFonts w:ascii="Arial" w:hAnsi="Arial" w:cs="Arial"/>
          <w:sz w:val="22"/>
          <w:szCs w:val="22"/>
        </w:rPr>
        <w:t>. Prenume:……………...……………………………………………………...........</w:t>
      </w:r>
      <w:r w:rsidR="00A55489" w:rsidRPr="00D059A0">
        <w:rPr>
          <w:rFonts w:ascii="Arial" w:hAnsi="Arial" w:cs="Arial"/>
          <w:sz w:val="22"/>
          <w:szCs w:val="22"/>
        </w:rPr>
        <w:t>...........</w:t>
      </w:r>
      <w:r w:rsidRPr="00D059A0">
        <w:rPr>
          <w:rFonts w:ascii="Arial" w:hAnsi="Arial" w:cs="Arial"/>
          <w:sz w:val="22"/>
          <w:szCs w:val="22"/>
        </w:rPr>
        <w:t xml:space="preserve"> </w:t>
      </w:r>
      <w:r w:rsidRPr="00D059A0">
        <w:rPr>
          <w:rFonts w:ascii="Arial" w:hAnsi="Arial" w:cs="Arial"/>
          <w:w w:val="95"/>
          <w:sz w:val="22"/>
          <w:szCs w:val="22"/>
        </w:rPr>
        <w:t>Funcţie:………………………….............................................................................</w:t>
      </w:r>
      <w:r w:rsidR="00A55489" w:rsidRPr="00D059A0">
        <w:rPr>
          <w:rFonts w:ascii="Arial" w:hAnsi="Arial" w:cs="Arial"/>
          <w:w w:val="95"/>
          <w:sz w:val="22"/>
          <w:szCs w:val="22"/>
        </w:rPr>
        <w:t>....</w:t>
      </w:r>
      <w:r w:rsidRPr="00D059A0">
        <w:rPr>
          <w:rFonts w:ascii="Arial" w:hAnsi="Arial" w:cs="Arial"/>
          <w:w w:val="95"/>
          <w:sz w:val="22"/>
          <w:szCs w:val="22"/>
        </w:rPr>
        <w:t>...</w:t>
      </w:r>
      <w:r w:rsidR="00A55489" w:rsidRPr="00D059A0">
        <w:rPr>
          <w:rFonts w:ascii="Arial" w:hAnsi="Arial" w:cs="Arial"/>
          <w:w w:val="95"/>
          <w:sz w:val="22"/>
          <w:szCs w:val="22"/>
        </w:rPr>
        <w:t>............</w:t>
      </w:r>
    </w:p>
    <w:p w:rsidR="00D432BE" w:rsidRPr="00D059A0" w:rsidRDefault="00D432BE" w:rsidP="00DE72D1">
      <w:pPr>
        <w:pStyle w:val="BodyText"/>
        <w:rPr>
          <w:rFonts w:ascii="Arial" w:hAnsi="Arial" w:cs="Arial"/>
          <w:sz w:val="22"/>
          <w:szCs w:val="22"/>
        </w:rPr>
      </w:pPr>
    </w:p>
    <w:p w:rsidR="00D432BE" w:rsidRPr="00D059A0" w:rsidRDefault="00D432BE" w:rsidP="00DE72D1">
      <w:pPr>
        <w:pStyle w:val="BodyText"/>
        <w:rPr>
          <w:rFonts w:ascii="Arial" w:hAnsi="Arial" w:cs="Arial"/>
          <w:sz w:val="22"/>
          <w:szCs w:val="22"/>
        </w:rPr>
      </w:pPr>
      <w:r w:rsidRPr="00D059A0">
        <w:rPr>
          <w:rFonts w:ascii="Arial" w:hAnsi="Arial" w:cs="Arial"/>
          <w:sz w:val="22"/>
          <w:szCs w:val="22"/>
        </w:rPr>
        <w:t>Titlul proiectului: ………………………………………………………………………………</w:t>
      </w:r>
      <w:r w:rsidRPr="00D059A0">
        <w:rPr>
          <w:rFonts w:ascii="Arial" w:hAnsi="Arial" w:cs="Arial"/>
          <w:sz w:val="22"/>
          <w:szCs w:val="22"/>
        </w:rPr>
        <w:br/>
        <w:t xml:space="preserve">Perioada sesiunii de depunere de proiecte </w:t>
      </w:r>
      <w:r w:rsidR="008C364E" w:rsidRPr="00D059A0">
        <w:rPr>
          <w:rFonts w:ascii="Arial" w:hAnsi="Arial" w:cs="Arial"/>
          <w:sz w:val="22"/>
          <w:szCs w:val="22"/>
        </w:rPr>
        <w:t xml:space="preserve">la </w:t>
      </w:r>
      <w:r w:rsidRPr="00D059A0">
        <w:rPr>
          <w:rFonts w:ascii="Arial" w:hAnsi="Arial" w:cs="Arial"/>
          <w:sz w:val="22"/>
          <w:szCs w:val="22"/>
        </w:rPr>
        <w:t>GAL:  ................................................</w:t>
      </w:r>
      <w:r w:rsidR="008C364E" w:rsidRPr="00D059A0">
        <w:rPr>
          <w:rFonts w:ascii="Arial" w:hAnsi="Arial" w:cs="Arial"/>
          <w:sz w:val="22"/>
          <w:szCs w:val="22"/>
        </w:rPr>
        <w:t>......</w:t>
      </w:r>
      <w:r w:rsidRPr="00D059A0">
        <w:rPr>
          <w:rFonts w:ascii="Arial" w:hAnsi="Arial" w:cs="Arial"/>
          <w:sz w:val="22"/>
          <w:szCs w:val="22"/>
        </w:rPr>
        <w:t xml:space="preserve"> </w:t>
      </w:r>
    </w:p>
    <w:p w:rsidR="00D432BE" w:rsidRPr="00D059A0" w:rsidRDefault="00D432BE" w:rsidP="00DE72D1">
      <w:pPr>
        <w:pStyle w:val="BodyText"/>
        <w:rPr>
          <w:rFonts w:ascii="Arial" w:hAnsi="Arial" w:cs="Arial"/>
          <w:sz w:val="22"/>
          <w:szCs w:val="22"/>
        </w:rPr>
      </w:pPr>
      <w:r w:rsidRPr="00D059A0">
        <w:rPr>
          <w:rFonts w:ascii="Arial" w:hAnsi="Arial" w:cs="Arial"/>
          <w:sz w:val="22"/>
          <w:szCs w:val="22"/>
        </w:rPr>
        <w:t>Număr și data înregistrării proiectului la GAL: ...................................................</w:t>
      </w:r>
    </w:p>
    <w:p w:rsidR="00D432BE" w:rsidRPr="00D059A0" w:rsidRDefault="00D432BE" w:rsidP="00DE72D1">
      <w:pPr>
        <w:pStyle w:val="BodyText"/>
        <w:rPr>
          <w:rFonts w:ascii="Arial" w:hAnsi="Arial" w:cs="Arial"/>
          <w:sz w:val="22"/>
          <w:szCs w:val="22"/>
        </w:rPr>
      </w:pPr>
      <w:r w:rsidRPr="00D059A0">
        <w:rPr>
          <w:rFonts w:ascii="Arial" w:hAnsi="Arial" w:cs="Arial"/>
          <w:sz w:val="22"/>
          <w:szCs w:val="22"/>
        </w:rPr>
        <w:t>Obiectivul proiectului: ......................................................................................................</w:t>
      </w:r>
      <w:r w:rsidR="00A55489" w:rsidRPr="00D059A0">
        <w:rPr>
          <w:rFonts w:ascii="Arial" w:hAnsi="Arial" w:cs="Arial"/>
          <w:sz w:val="22"/>
          <w:szCs w:val="22"/>
        </w:rPr>
        <w:t>........</w:t>
      </w:r>
      <w:r w:rsidRPr="00D059A0">
        <w:rPr>
          <w:rFonts w:ascii="Arial" w:hAnsi="Arial" w:cs="Arial"/>
          <w:sz w:val="22"/>
          <w:szCs w:val="22"/>
        </w:rPr>
        <w:t>...</w:t>
      </w:r>
      <w:r w:rsidR="00A55489" w:rsidRPr="00D059A0">
        <w:rPr>
          <w:rFonts w:ascii="Arial" w:hAnsi="Arial" w:cs="Arial"/>
          <w:sz w:val="22"/>
          <w:szCs w:val="22"/>
        </w:rPr>
        <w:t>.</w:t>
      </w:r>
      <w:r w:rsidRPr="00D059A0">
        <w:rPr>
          <w:rFonts w:ascii="Arial" w:hAnsi="Arial" w:cs="Arial"/>
          <w:sz w:val="22"/>
          <w:szCs w:val="22"/>
        </w:rPr>
        <w:t>.</w:t>
      </w:r>
    </w:p>
    <w:p w:rsidR="00C9613A" w:rsidRPr="00D059A0" w:rsidRDefault="00D432BE" w:rsidP="00DE72D1">
      <w:pPr>
        <w:pStyle w:val="BodyText"/>
        <w:rPr>
          <w:rFonts w:ascii="Arial" w:hAnsi="Arial" w:cs="Arial"/>
          <w:sz w:val="22"/>
          <w:szCs w:val="22"/>
        </w:rPr>
      </w:pPr>
      <w:r w:rsidRPr="00D059A0">
        <w:rPr>
          <w:rFonts w:ascii="Arial" w:hAnsi="Arial" w:cs="Arial"/>
          <w:sz w:val="22"/>
          <w:szCs w:val="22"/>
        </w:rPr>
        <w:t>Amplasarea proiectului* ................................................................................  (localitate/localități)</w:t>
      </w:r>
    </w:p>
    <w:p w:rsidR="002716A2" w:rsidRPr="00D059A0" w:rsidRDefault="002716A2" w:rsidP="00DE72D1">
      <w:pPr>
        <w:pStyle w:val="BodyText"/>
        <w:rPr>
          <w:rFonts w:ascii="Arial" w:hAnsi="Arial" w:cs="Arial"/>
          <w:sz w:val="22"/>
          <w:szCs w:val="22"/>
        </w:rPr>
      </w:pPr>
    </w:p>
    <w:tbl>
      <w:tblPr>
        <w:tblStyle w:val="TableGrid"/>
        <w:tblW w:w="10075" w:type="dxa"/>
        <w:shd w:val="clear" w:color="auto" w:fill="FFFFFF" w:themeFill="background1"/>
        <w:tblLayout w:type="fixed"/>
        <w:tblLook w:val="04A0" w:firstRow="1" w:lastRow="0" w:firstColumn="1" w:lastColumn="0" w:noHBand="0" w:noVBand="1"/>
      </w:tblPr>
      <w:tblGrid>
        <w:gridCol w:w="7225"/>
        <w:gridCol w:w="1417"/>
        <w:gridCol w:w="1433"/>
      </w:tblGrid>
      <w:tr w:rsidR="00874D0C" w:rsidRPr="00D059A0" w:rsidTr="001D5686">
        <w:tc>
          <w:tcPr>
            <w:tcW w:w="10075" w:type="dxa"/>
            <w:gridSpan w:val="3"/>
            <w:shd w:val="clear" w:color="auto" w:fill="C2D69B" w:themeFill="accent3" w:themeFillTint="99"/>
            <w:vAlign w:val="center"/>
          </w:tcPr>
          <w:p w:rsidR="00415586" w:rsidRPr="00D059A0" w:rsidRDefault="00415586" w:rsidP="005954E2">
            <w:pPr>
              <w:pStyle w:val="Default"/>
              <w:jc w:val="center"/>
              <w:rPr>
                <w:rFonts w:ascii="Arial" w:hAnsi="Arial" w:cs="Arial"/>
                <w:b/>
                <w:color w:val="FFFFFF" w:themeColor="background1"/>
                <w:sz w:val="22"/>
                <w:szCs w:val="22"/>
              </w:rPr>
            </w:pPr>
            <w:r w:rsidRPr="00D059A0">
              <w:rPr>
                <w:rFonts w:ascii="Arial" w:hAnsi="Arial" w:cs="Arial"/>
                <w:b/>
                <w:color w:val="auto"/>
                <w:sz w:val="22"/>
                <w:szCs w:val="22"/>
              </w:rPr>
              <w:t>Criterii de selecție</w:t>
            </w:r>
            <w:r w:rsidR="00CD6F60" w:rsidRPr="00D059A0">
              <w:rPr>
                <w:rFonts w:ascii="Arial" w:hAnsi="Arial" w:cs="Arial"/>
                <w:b/>
                <w:color w:val="auto"/>
                <w:sz w:val="22"/>
                <w:szCs w:val="22"/>
              </w:rPr>
              <w:t xml:space="preserve"> </w:t>
            </w:r>
            <w:r w:rsidR="005954E2" w:rsidRPr="00D059A0">
              <w:rPr>
                <w:rFonts w:ascii="Arial" w:hAnsi="Arial" w:cs="Arial"/>
                <w:b/>
                <w:color w:val="auto"/>
                <w:sz w:val="22"/>
                <w:szCs w:val="22"/>
              </w:rPr>
              <w:t xml:space="preserve">pentru </w:t>
            </w:r>
            <w:r w:rsidR="00CD6F60" w:rsidRPr="00D059A0">
              <w:rPr>
                <w:rFonts w:ascii="Arial" w:hAnsi="Arial" w:cs="Arial"/>
                <w:b/>
                <w:color w:val="auto"/>
                <w:sz w:val="22"/>
                <w:szCs w:val="22"/>
              </w:rPr>
              <w:t>MĂSURA M 3.1</w:t>
            </w:r>
            <w:r w:rsidRPr="00D059A0">
              <w:rPr>
                <w:rFonts w:ascii="Arial" w:hAnsi="Arial" w:cs="Arial"/>
                <w:b/>
                <w:color w:val="auto"/>
                <w:sz w:val="22"/>
                <w:szCs w:val="22"/>
              </w:rPr>
              <w:t>/6A</w:t>
            </w:r>
          </w:p>
        </w:tc>
      </w:tr>
      <w:tr w:rsidR="00874D0C" w:rsidRPr="00D059A0" w:rsidTr="000D198D">
        <w:trPr>
          <w:trHeight w:val="395"/>
        </w:trPr>
        <w:tc>
          <w:tcPr>
            <w:tcW w:w="7225" w:type="dxa"/>
            <w:shd w:val="clear" w:color="auto" w:fill="C2D69B" w:themeFill="accent3" w:themeFillTint="99"/>
            <w:vAlign w:val="center"/>
          </w:tcPr>
          <w:p w:rsidR="00415586" w:rsidRPr="00D059A0" w:rsidRDefault="00415586" w:rsidP="00DE72D1">
            <w:pPr>
              <w:pStyle w:val="Default"/>
              <w:jc w:val="center"/>
              <w:rPr>
                <w:rFonts w:ascii="Arial" w:hAnsi="Arial" w:cs="Arial"/>
                <w:b/>
                <w:bCs/>
                <w:color w:val="auto"/>
                <w:sz w:val="22"/>
                <w:szCs w:val="22"/>
              </w:rPr>
            </w:pPr>
            <w:r w:rsidRPr="00D059A0">
              <w:rPr>
                <w:rFonts w:ascii="Arial" w:hAnsi="Arial" w:cs="Arial"/>
                <w:b/>
                <w:color w:val="auto"/>
                <w:sz w:val="22"/>
                <w:szCs w:val="22"/>
              </w:rPr>
              <w:t>Criterii de selecție</w:t>
            </w:r>
          </w:p>
        </w:tc>
        <w:tc>
          <w:tcPr>
            <w:tcW w:w="1417" w:type="dxa"/>
            <w:shd w:val="clear" w:color="auto" w:fill="FFFFFF" w:themeFill="background1"/>
            <w:vAlign w:val="center"/>
          </w:tcPr>
          <w:p w:rsidR="00415586" w:rsidRPr="00D059A0" w:rsidRDefault="00415586" w:rsidP="00DE72D1">
            <w:pPr>
              <w:pStyle w:val="Default"/>
              <w:jc w:val="center"/>
              <w:rPr>
                <w:rFonts w:ascii="Arial" w:hAnsi="Arial" w:cs="Arial"/>
                <w:b/>
                <w:color w:val="000000" w:themeColor="text1"/>
                <w:sz w:val="22"/>
                <w:szCs w:val="22"/>
              </w:rPr>
            </w:pPr>
            <w:r w:rsidRPr="00D059A0">
              <w:rPr>
                <w:rFonts w:ascii="Arial" w:hAnsi="Arial" w:cs="Arial"/>
                <w:b/>
                <w:color w:val="000000" w:themeColor="text1"/>
                <w:sz w:val="22"/>
                <w:szCs w:val="22"/>
              </w:rPr>
              <w:t>Punctaj</w:t>
            </w:r>
          </w:p>
        </w:tc>
        <w:tc>
          <w:tcPr>
            <w:tcW w:w="1433" w:type="dxa"/>
            <w:shd w:val="clear" w:color="auto" w:fill="FFFFFF" w:themeFill="background1"/>
          </w:tcPr>
          <w:p w:rsidR="00415586" w:rsidRPr="00D059A0" w:rsidRDefault="006F3788" w:rsidP="00DE72D1">
            <w:pPr>
              <w:pStyle w:val="Default"/>
              <w:jc w:val="center"/>
              <w:rPr>
                <w:rFonts w:ascii="Arial" w:hAnsi="Arial" w:cs="Arial"/>
                <w:b/>
                <w:color w:val="auto"/>
                <w:sz w:val="22"/>
                <w:szCs w:val="22"/>
              </w:rPr>
            </w:pPr>
            <w:r w:rsidRPr="00D059A0">
              <w:rPr>
                <w:rFonts w:ascii="Arial" w:hAnsi="Arial" w:cs="Arial"/>
                <w:b/>
                <w:color w:val="auto"/>
                <w:sz w:val="22"/>
                <w:szCs w:val="22"/>
              </w:rPr>
              <w:t>Punctaj acordat de GAL</w:t>
            </w:r>
          </w:p>
          <w:p w:rsidR="000D198D" w:rsidRPr="00D059A0" w:rsidRDefault="000D198D" w:rsidP="00DE72D1">
            <w:pPr>
              <w:pStyle w:val="Default"/>
              <w:jc w:val="center"/>
              <w:rPr>
                <w:rFonts w:ascii="Arial" w:hAnsi="Arial" w:cs="Arial"/>
                <w:b/>
                <w:color w:val="auto"/>
                <w:sz w:val="22"/>
                <w:szCs w:val="22"/>
              </w:rPr>
            </w:pPr>
            <w:r w:rsidRPr="00D059A0">
              <w:rPr>
                <w:rFonts w:ascii="Arial" w:hAnsi="Arial" w:cs="Arial"/>
                <w:b/>
                <w:color w:val="auto"/>
                <w:sz w:val="22"/>
                <w:szCs w:val="22"/>
              </w:rPr>
              <w:t>Dobrogea Verde</w:t>
            </w:r>
          </w:p>
        </w:tc>
      </w:tr>
      <w:tr w:rsidR="00245835" w:rsidRPr="00D059A0" w:rsidTr="000D198D">
        <w:trPr>
          <w:trHeight w:val="1805"/>
        </w:trPr>
        <w:tc>
          <w:tcPr>
            <w:tcW w:w="7225" w:type="dxa"/>
            <w:shd w:val="clear" w:color="auto" w:fill="FFFFFF" w:themeFill="background1"/>
          </w:tcPr>
          <w:p w:rsidR="00245835" w:rsidRPr="00D059A0" w:rsidRDefault="00245835" w:rsidP="00245835">
            <w:pPr>
              <w:pStyle w:val="Default"/>
              <w:jc w:val="both"/>
              <w:rPr>
                <w:rFonts w:ascii="Arial" w:hAnsi="Arial" w:cs="Arial"/>
                <w:color w:val="auto"/>
                <w:spacing w:val="-2"/>
                <w:sz w:val="22"/>
                <w:szCs w:val="22"/>
              </w:rPr>
            </w:pPr>
            <w:r w:rsidRPr="00D059A0">
              <w:rPr>
                <w:rFonts w:ascii="Arial" w:hAnsi="Arial" w:cs="Arial"/>
                <w:b/>
                <w:color w:val="auto"/>
                <w:spacing w:val="-2"/>
                <w:sz w:val="22"/>
                <w:szCs w:val="22"/>
              </w:rPr>
              <w:t xml:space="preserve">CS1. Principiul valorificării caracterului inovator al investițiilor propuse, </w:t>
            </w:r>
            <w:r w:rsidRPr="00D059A0">
              <w:rPr>
                <w:rFonts w:ascii="Arial" w:hAnsi="Arial" w:cs="Arial"/>
                <w:color w:val="auto"/>
                <w:spacing w:val="-2"/>
                <w:sz w:val="22"/>
                <w:szCs w:val="22"/>
              </w:rPr>
              <w:t>prin proiecte ce vizează inovare/diversificare de produs/serviciu/proces.</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color w:val="auto"/>
                <w:sz w:val="22"/>
                <w:szCs w:val="22"/>
              </w:rPr>
              <w:t>Criteriul se punctează în situația în care investiția vizează un produs/serviciu/proces inovativ/diversificat pentru teritoriul GAL DOBROGEA VERDE prezentat și descris în Studiul de Fezabilitate.</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color w:val="auto"/>
                <w:sz w:val="22"/>
                <w:szCs w:val="22"/>
              </w:rPr>
              <w:t xml:space="preserve">Inovarea este o activitate din care rezultă un produs (bun sau serviciu) nou sau semnificativ </w:t>
            </w:r>
            <w:proofErr w:type="spellStart"/>
            <w:r w:rsidRPr="00D059A0">
              <w:rPr>
                <w:rFonts w:ascii="Arial" w:hAnsi="Arial" w:cs="Arial"/>
                <w:color w:val="auto"/>
                <w:sz w:val="22"/>
                <w:szCs w:val="22"/>
              </w:rPr>
              <w:t>îmbunătăţit</w:t>
            </w:r>
            <w:proofErr w:type="spellEnd"/>
            <w:r w:rsidRPr="00D059A0">
              <w:rPr>
                <w:rFonts w:ascii="Arial" w:hAnsi="Arial" w:cs="Arial"/>
                <w:color w:val="auto"/>
                <w:sz w:val="22"/>
                <w:szCs w:val="22"/>
              </w:rPr>
              <w:t xml:space="preserve"> lansat pe </w:t>
            </w:r>
            <w:proofErr w:type="spellStart"/>
            <w:r w:rsidRPr="00D059A0">
              <w:rPr>
                <w:rFonts w:ascii="Arial" w:hAnsi="Arial" w:cs="Arial"/>
                <w:color w:val="auto"/>
                <w:sz w:val="22"/>
                <w:szCs w:val="22"/>
              </w:rPr>
              <w:t>piaţă</w:t>
            </w:r>
            <w:proofErr w:type="spellEnd"/>
            <w:r w:rsidRPr="00D059A0">
              <w:rPr>
                <w:rFonts w:ascii="Arial" w:hAnsi="Arial" w:cs="Arial"/>
                <w:color w:val="auto"/>
                <w:sz w:val="22"/>
                <w:szCs w:val="22"/>
              </w:rPr>
              <w:t xml:space="preserve">, sau reprezintă introducerea în propria întreprindere a unui proces nou sau semnificativ </w:t>
            </w:r>
            <w:proofErr w:type="spellStart"/>
            <w:r w:rsidRPr="00D059A0">
              <w:rPr>
                <w:rFonts w:ascii="Arial" w:hAnsi="Arial" w:cs="Arial"/>
                <w:color w:val="auto"/>
                <w:sz w:val="22"/>
                <w:szCs w:val="22"/>
              </w:rPr>
              <w:t>îmbunătăţit</w:t>
            </w:r>
            <w:proofErr w:type="spellEnd"/>
            <w:r w:rsidRPr="00D059A0">
              <w:rPr>
                <w:rFonts w:ascii="Arial" w:hAnsi="Arial" w:cs="Arial"/>
                <w:color w:val="auto"/>
                <w:sz w:val="22"/>
                <w:szCs w:val="22"/>
              </w:rPr>
              <w:t>. Se vor considera componente inovative pentru teritoriul GAL DOBROGEA VERDE, servicii/produse/procese care sunt inovative (noi) pentru teritoriul GAL DOBROGEA VERDE.</w:t>
            </w:r>
          </w:p>
          <w:p w:rsidR="00245835" w:rsidRPr="00D059A0" w:rsidRDefault="008F6C80" w:rsidP="008F6C80">
            <w:pPr>
              <w:pStyle w:val="Default"/>
              <w:jc w:val="both"/>
              <w:rPr>
                <w:rFonts w:ascii="Arial" w:hAnsi="Arial" w:cs="Arial"/>
                <w:color w:val="auto"/>
                <w:sz w:val="22"/>
                <w:szCs w:val="22"/>
              </w:rPr>
            </w:pPr>
            <w:r w:rsidRPr="00D059A0">
              <w:rPr>
                <w:rFonts w:ascii="Arial" w:hAnsi="Arial" w:cs="Arial"/>
                <w:b/>
                <w:color w:val="auto"/>
                <w:sz w:val="22"/>
                <w:szCs w:val="22"/>
              </w:rPr>
              <w:t>Documente verificate:</w:t>
            </w:r>
            <w:r w:rsidRPr="00D059A0">
              <w:rPr>
                <w:rFonts w:ascii="Arial" w:hAnsi="Arial" w:cs="Arial"/>
                <w:color w:val="auto"/>
                <w:sz w:val="22"/>
                <w:szCs w:val="22"/>
              </w:rPr>
              <w:t xml:space="preserve"> Studiul de fezabilitate</w:t>
            </w:r>
            <w:r w:rsidRPr="00D059A0">
              <w:rPr>
                <w:rFonts w:ascii="Arial" w:eastAsia="Times New Roman" w:hAnsi="Arial" w:cs="Arial"/>
                <w:color w:val="auto"/>
                <w:sz w:val="22"/>
                <w:szCs w:val="22"/>
              </w:rPr>
              <w:t>; Cererea de finanțare.</w:t>
            </w:r>
          </w:p>
        </w:tc>
        <w:tc>
          <w:tcPr>
            <w:tcW w:w="1417" w:type="dxa"/>
            <w:shd w:val="clear" w:color="auto" w:fill="FFFFFF" w:themeFill="background1"/>
            <w:vAlign w:val="center"/>
          </w:tcPr>
          <w:p w:rsidR="00245835" w:rsidRPr="00D059A0" w:rsidRDefault="001D5686" w:rsidP="00245835">
            <w:pPr>
              <w:jc w:val="center"/>
              <w:rPr>
                <w:rFonts w:ascii="Arial" w:hAnsi="Arial" w:cs="Arial"/>
                <w:b/>
                <w:color w:val="000000" w:themeColor="text1"/>
              </w:rPr>
            </w:pPr>
            <w:r w:rsidRPr="00D059A0">
              <w:rPr>
                <w:rFonts w:ascii="Arial" w:hAnsi="Arial" w:cs="Arial"/>
                <w:b/>
                <w:color w:val="000000" w:themeColor="text1"/>
              </w:rPr>
              <w:t>20</w:t>
            </w:r>
            <w:r w:rsidR="00245835" w:rsidRPr="00D059A0">
              <w:rPr>
                <w:rFonts w:ascii="Arial" w:hAnsi="Arial" w:cs="Arial"/>
                <w:b/>
                <w:color w:val="000000" w:themeColor="text1"/>
              </w:rPr>
              <w:t xml:space="preserve"> puncte</w:t>
            </w:r>
          </w:p>
          <w:p w:rsidR="00245835" w:rsidRPr="00D059A0" w:rsidRDefault="00245835" w:rsidP="00245835">
            <w:pPr>
              <w:jc w:val="center"/>
              <w:rPr>
                <w:rFonts w:ascii="Arial" w:hAnsi="Arial" w:cs="Arial"/>
                <w:b/>
                <w:color w:val="000000" w:themeColor="text1"/>
              </w:rPr>
            </w:pPr>
          </w:p>
        </w:tc>
        <w:tc>
          <w:tcPr>
            <w:tcW w:w="1433" w:type="dxa"/>
            <w:shd w:val="clear" w:color="auto" w:fill="FFFFFF" w:themeFill="background1"/>
            <w:vAlign w:val="center"/>
          </w:tcPr>
          <w:p w:rsidR="00245835" w:rsidRPr="00D059A0" w:rsidRDefault="00245835" w:rsidP="00245835">
            <w:pPr>
              <w:rPr>
                <w:rFonts w:ascii="Arial" w:hAnsi="Arial" w:cs="Arial"/>
                <w:b/>
              </w:rPr>
            </w:pPr>
            <w:r w:rsidRPr="00D059A0">
              <w:rPr>
                <w:rFonts w:ascii="Arial" w:hAnsi="Arial" w:cs="Arial"/>
                <w:b/>
              </w:rPr>
              <w:t>.........</w:t>
            </w:r>
          </w:p>
          <w:p w:rsidR="00245835" w:rsidRPr="00D059A0" w:rsidRDefault="00245835" w:rsidP="00245835">
            <w:pPr>
              <w:jc w:val="right"/>
              <w:rPr>
                <w:rFonts w:ascii="Arial" w:hAnsi="Arial" w:cs="Arial"/>
                <w:b/>
              </w:rPr>
            </w:pPr>
          </w:p>
          <w:p w:rsidR="00245835" w:rsidRPr="00D059A0" w:rsidRDefault="00245835" w:rsidP="00245835">
            <w:pPr>
              <w:jc w:val="right"/>
              <w:rPr>
                <w:rFonts w:ascii="Arial" w:hAnsi="Arial" w:cs="Arial"/>
                <w:b/>
              </w:rPr>
            </w:pPr>
          </w:p>
          <w:p w:rsidR="00245835" w:rsidRPr="00D059A0" w:rsidRDefault="00245835" w:rsidP="00245835">
            <w:pPr>
              <w:jc w:val="right"/>
              <w:rPr>
                <w:rFonts w:ascii="Arial" w:hAnsi="Arial" w:cs="Arial"/>
                <w:b/>
              </w:rPr>
            </w:pPr>
          </w:p>
          <w:p w:rsidR="00245835" w:rsidRPr="00D059A0" w:rsidRDefault="00245835" w:rsidP="00245835">
            <w:pPr>
              <w:jc w:val="right"/>
              <w:rPr>
                <w:rFonts w:ascii="Arial" w:hAnsi="Arial" w:cs="Arial"/>
                <w:b/>
              </w:rPr>
            </w:pPr>
          </w:p>
          <w:p w:rsidR="00245835" w:rsidRPr="00D059A0" w:rsidRDefault="00245835" w:rsidP="00245835">
            <w:pPr>
              <w:jc w:val="right"/>
              <w:rPr>
                <w:rFonts w:ascii="Arial" w:hAnsi="Arial" w:cs="Arial"/>
                <w:b/>
              </w:rPr>
            </w:pPr>
          </w:p>
        </w:tc>
      </w:tr>
      <w:tr w:rsidR="008F6C80" w:rsidRPr="00D059A0" w:rsidTr="000D198D">
        <w:trPr>
          <w:trHeight w:val="1743"/>
        </w:trPr>
        <w:tc>
          <w:tcPr>
            <w:tcW w:w="7225" w:type="dxa"/>
            <w:shd w:val="clear" w:color="auto" w:fill="FFFFFF" w:themeFill="background1"/>
          </w:tcPr>
          <w:p w:rsidR="008F6C80" w:rsidRPr="00D059A0" w:rsidRDefault="008F6C80" w:rsidP="008F6C80">
            <w:pPr>
              <w:pStyle w:val="Default"/>
              <w:jc w:val="both"/>
              <w:rPr>
                <w:rFonts w:ascii="Arial" w:hAnsi="Arial" w:cs="Arial"/>
                <w:color w:val="auto"/>
                <w:sz w:val="22"/>
                <w:szCs w:val="22"/>
              </w:rPr>
            </w:pPr>
            <w:bookmarkStart w:id="2" w:name="_Hlk491897261"/>
            <w:r w:rsidRPr="00D059A0">
              <w:rPr>
                <w:rFonts w:ascii="Arial" w:hAnsi="Arial" w:cs="Arial"/>
                <w:b/>
                <w:color w:val="auto"/>
                <w:spacing w:val="-2"/>
                <w:sz w:val="22"/>
                <w:szCs w:val="22"/>
              </w:rPr>
              <w:t xml:space="preserve">CS2. </w:t>
            </w:r>
            <w:r w:rsidRPr="00D059A0">
              <w:rPr>
                <w:rFonts w:ascii="Arial" w:hAnsi="Arial" w:cs="Arial"/>
                <w:b/>
                <w:bCs/>
                <w:color w:val="auto"/>
                <w:sz w:val="22"/>
                <w:szCs w:val="22"/>
              </w:rPr>
              <w:t xml:space="preserve">Principiul creării de noi locuri de muncă, </w:t>
            </w:r>
            <w:r w:rsidRPr="00D059A0">
              <w:rPr>
                <w:rFonts w:ascii="Arial" w:hAnsi="Arial" w:cs="Arial"/>
                <w:color w:val="auto"/>
                <w:sz w:val="22"/>
                <w:szCs w:val="22"/>
              </w:rPr>
              <w:t>prin</w:t>
            </w:r>
            <w:r w:rsidRPr="00D059A0">
              <w:rPr>
                <w:rFonts w:ascii="Arial" w:hAnsi="Arial" w:cs="Arial"/>
                <w:b/>
                <w:bCs/>
                <w:color w:val="auto"/>
                <w:sz w:val="22"/>
                <w:szCs w:val="22"/>
              </w:rPr>
              <w:t xml:space="preserve"> </w:t>
            </w:r>
            <w:r w:rsidRPr="00D059A0">
              <w:rPr>
                <w:rFonts w:ascii="Arial" w:hAnsi="Arial" w:cs="Arial"/>
                <w:color w:val="auto"/>
                <w:sz w:val="22"/>
                <w:szCs w:val="22"/>
              </w:rPr>
              <w:t xml:space="preserve">proiecte ce vizează crearea de noi locuri de muncă. </w:t>
            </w:r>
          </w:p>
          <w:bookmarkEnd w:id="2"/>
          <w:p w:rsidR="008F6C80" w:rsidRPr="00D059A0" w:rsidRDefault="008F6C80" w:rsidP="008F6C80">
            <w:pPr>
              <w:autoSpaceDE w:val="0"/>
              <w:autoSpaceDN w:val="0"/>
              <w:adjustRightInd w:val="0"/>
              <w:jc w:val="both"/>
              <w:rPr>
                <w:rFonts w:ascii="Arial" w:hAnsi="Arial" w:cs="Arial"/>
              </w:rPr>
            </w:pPr>
            <w:r w:rsidRPr="00D059A0">
              <w:rPr>
                <w:rFonts w:ascii="Arial" w:hAnsi="Arial" w:cs="Arial"/>
              </w:rPr>
              <w:t>Criteriul va fi punctat dacă solicitantul va crea cel puțin un loc de muncă cu normă întreagă prin activitatea propusă.</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color w:val="auto"/>
                <w:sz w:val="22"/>
                <w:szCs w:val="22"/>
              </w:rPr>
              <w:t xml:space="preserve">Vor fi luate în considerare doar locurile de muncă nou create prin proiect, nu și cele existente înaintea primirii finanțării și menținute pe perioada de implementare și monitorizare a proiectului. </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color w:val="auto"/>
                <w:sz w:val="22"/>
                <w:szCs w:val="22"/>
              </w:rPr>
              <w:t xml:space="preserve">Activitatea de voluntariat nu se consideră crearea de locuri de muncă, însă constituirea de PFA și II poate fi luată în considerare la cuantificarea locurilor de muncă nou create. </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color w:val="auto"/>
                <w:sz w:val="22"/>
                <w:szCs w:val="22"/>
              </w:rPr>
              <w:t>În cazul PFA și II, dacă se încadrează în categoria de start-</w:t>
            </w:r>
            <w:proofErr w:type="spellStart"/>
            <w:r w:rsidRPr="00D059A0">
              <w:rPr>
                <w:rFonts w:ascii="Arial" w:hAnsi="Arial" w:cs="Arial"/>
                <w:color w:val="auto"/>
                <w:sz w:val="22"/>
                <w:szCs w:val="22"/>
              </w:rPr>
              <w:t>up</w:t>
            </w:r>
            <w:proofErr w:type="spellEnd"/>
            <w:r w:rsidRPr="00D059A0">
              <w:rPr>
                <w:rFonts w:ascii="Arial" w:hAnsi="Arial" w:cs="Arial"/>
                <w:color w:val="auto"/>
                <w:sz w:val="22"/>
                <w:szCs w:val="22"/>
              </w:rPr>
              <w:t xml:space="preserve"> (întreprindere înființată în anul depunerii cererii de finanțare sau cu o </w:t>
            </w:r>
            <w:r w:rsidRPr="00D059A0">
              <w:rPr>
                <w:rFonts w:ascii="Arial" w:hAnsi="Arial" w:cs="Arial"/>
                <w:color w:val="auto"/>
                <w:sz w:val="22"/>
                <w:szCs w:val="22"/>
              </w:rPr>
              <w:lastRenderedPageBreak/>
              <w:t>vechime de maxim 3 ani fiscali consecutivi, dar care nu a desfășurat activități până la momentul depunerii acesteia), titularul PFA și II poate fi considerat loc de muncă nou creat cu condiția ca acesta să fie menționat în proiect ca loc de muncă propus, la care se pot adăuga și celelalte locuri de muncă previzionate în proiect, pentru care se vor încheia contracte de muncă cu terțe persoane.</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color w:val="auto"/>
                <w:sz w:val="22"/>
                <w:szCs w:val="22"/>
              </w:rPr>
              <w:t>În cazul IF, dacă se încadrează în categoria start-</w:t>
            </w:r>
            <w:proofErr w:type="spellStart"/>
            <w:r w:rsidRPr="00D059A0">
              <w:rPr>
                <w:rFonts w:ascii="Arial" w:hAnsi="Arial" w:cs="Arial"/>
                <w:color w:val="auto"/>
                <w:sz w:val="22"/>
                <w:szCs w:val="22"/>
              </w:rPr>
              <w:t>up</w:t>
            </w:r>
            <w:proofErr w:type="spellEnd"/>
            <w:r w:rsidRPr="00D059A0">
              <w:rPr>
                <w:rFonts w:ascii="Arial" w:hAnsi="Arial" w:cs="Arial"/>
                <w:color w:val="auto"/>
                <w:sz w:val="22"/>
                <w:szCs w:val="22"/>
              </w:rPr>
              <w:t xml:space="preserve">, membrii unei familii semnatari ai acordului de constituire pot fi luați în calcul la cuantificarea locurilor de muncă cu aceeași condiție </w:t>
            </w:r>
            <w:proofErr w:type="spellStart"/>
            <w:r w:rsidRPr="00D059A0">
              <w:rPr>
                <w:rFonts w:ascii="Arial" w:hAnsi="Arial" w:cs="Arial"/>
                <w:color w:val="auto"/>
                <w:sz w:val="22"/>
                <w:szCs w:val="22"/>
              </w:rPr>
              <w:t>antemenționată</w:t>
            </w:r>
            <w:proofErr w:type="spellEnd"/>
            <w:r w:rsidRPr="00D059A0">
              <w:rPr>
                <w:rFonts w:ascii="Arial" w:hAnsi="Arial" w:cs="Arial"/>
                <w:color w:val="auto"/>
                <w:sz w:val="22"/>
                <w:szCs w:val="22"/>
              </w:rPr>
              <w:t>, respectiv ca aceștia să fie menționați în planul de afaceri ca locuri de muncă propuse.</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color w:val="auto"/>
                <w:sz w:val="22"/>
                <w:szCs w:val="22"/>
              </w:rPr>
              <w:t>După implementarea obiectivelor proiectului, locurile de muncă nou create vor fi demonstrate prin declarațiile fi</w:t>
            </w:r>
            <w:r w:rsidRPr="00D059A0">
              <w:rPr>
                <w:rFonts w:ascii="Arial" w:hAnsi="Arial" w:cs="Arial"/>
                <w:color w:val="auto"/>
                <w:sz w:val="22"/>
                <w:szCs w:val="22"/>
              </w:rPr>
              <w:t>n</w:t>
            </w:r>
            <w:r w:rsidRPr="00D059A0">
              <w:rPr>
                <w:rFonts w:ascii="Arial" w:hAnsi="Arial" w:cs="Arial"/>
                <w:color w:val="auto"/>
                <w:sz w:val="22"/>
                <w:szCs w:val="22"/>
              </w:rPr>
              <w:t>anciare și documentele fiscale ale membrilor semnatari ai acordului de constituire.</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color w:val="auto"/>
                <w:sz w:val="22"/>
                <w:szCs w:val="22"/>
              </w:rPr>
              <w:t>În cazul în care solicitantul PFA, II nu se încadrează în categoria start-</w:t>
            </w:r>
            <w:proofErr w:type="spellStart"/>
            <w:r w:rsidRPr="00D059A0">
              <w:rPr>
                <w:rFonts w:ascii="Arial" w:hAnsi="Arial" w:cs="Arial"/>
                <w:color w:val="auto"/>
                <w:sz w:val="22"/>
                <w:szCs w:val="22"/>
              </w:rPr>
              <w:t>up</w:t>
            </w:r>
            <w:proofErr w:type="spellEnd"/>
            <w:r w:rsidRPr="00D059A0">
              <w:rPr>
                <w:rFonts w:ascii="Arial" w:hAnsi="Arial" w:cs="Arial"/>
                <w:color w:val="auto"/>
                <w:sz w:val="22"/>
                <w:szCs w:val="22"/>
              </w:rPr>
              <w:t>, vor fi cuantificate doar locurile de muncă propuse prin proiect pentru care se vor încheia contracte de muncă.</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color w:val="auto"/>
                <w:sz w:val="22"/>
                <w:szCs w:val="22"/>
              </w:rPr>
              <w:t>Cuantificarea locurilor de muncă:</w:t>
            </w:r>
          </w:p>
          <w:p w:rsidR="008F6C80" w:rsidRPr="00D059A0" w:rsidRDefault="008F6C80" w:rsidP="008F6C80">
            <w:pPr>
              <w:pStyle w:val="Default"/>
              <w:numPr>
                <w:ilvl w:val="0"/>
                <w:numId w:val="15"/>
              </w:numPr>
              <w:jc w:val="both"/>
              <w:rPr>
                <w:rFonts w:ascii="Arial" w:hAnsi="Arial" w:cs="Arial"/>
                <w:color w:val="auto"/>
                <w:sz w:val="22"/>
                <w:szCs w:val="22"/>
              </w:rPr>
            </w:pPr>
            <w:r w:rsidRPr="00D059A0">
              <w:rPr>
                <w:rFonts w:ascii="Arial" w:hAnsi="Arial" w:cs="Arial"/>
                <w:color w:val="auto"/>
                <w:sz w:val="22"/>
                <w:szCs w:val="22"/>
              </w:rPr>
              <w:t>locul de muncă nou creat cu jumătate de normă va reprezenta 0.5 dintr-un loc de muncă;</w:t>
            </w:r>
          </w:p>
          <w:p w:rsidR="008F6C80" w:rsidRPr="00D059A0" w:rsidRDefault="008F6C80" w:rsidP="008F6C80">
            <w:pPr>
              <w:pStyle w:val="Default"/>
              <w:numPr>
                <w:ilvl w:val="0"/>
                <w:numId w:val="15"/>
              </w:numPr>
              <w:jc w:val="both"/>
              <w:rPr>
                <w:rFonts w:ascii="Arial" w:hAnsi="Arial" w:cs="Arial"/>
                <w:color w:val="auto"/>
                <w:sz w:val="22"/>
                <w:szCs w:val="22"/>
              </w:rPr>
            </w:pPr>
            <w:r w:rsidRPr="00D059A0">
              <w:rPr>
                <w:rFonts w:ascii="Arial" w:hAnsi="Arial" w:cs="Arial"/>
                <w:color w:val="auto"/>
                <w:sz w:val="22"/>
                <w:szCs w:val="22"/>
              </w:rPr>
              <w:t>pentru a fi considerat un loc de muncă nou creat, durata contractului trebuie să fie de un an sau mai mare (ex.: un contract încheiat pe o perioadă de 6 luni va prezenta 0.5 din valoarea indicatorului;</w:t>
            </w:r>
          </w:p>
          <w:p w:rsidR="008F6C80" w:rsidRPr="00D059A0" w:rsidRDefault="008F6C80" w:rsidP="008F6C80">
            <w:pPr>
              <w:pStyle w:val="Default"/>
              <w:numPr>
                <w:ilvl w:val="0"/>
                <w:numId w:val="15"/>
              </w:numPr>
              <w:jc w:val="both"/>
              <w:rPr>
                <w:rFonts w:ascii="Arial" w:hAnsi="Arial" w:cs="Arial"/>
                <w:color w:val="auto"/>
                <w:sz w:val="22"/>
                <w:szCs w:val="22"/>
              </w:rPr>
            </w:pPr>
            <w:r w:rsidRPr="00D059A0">
              <w:rPr>
                <w:rFonts w:ascii="Arial" w:hAnsi="Arial" w:cs="Arial"/>
                <w:color w:val="auto"/>
                <w:sz w:val="22"/>
                <w:szCs w:val="22"/>
              </w:rPr>
              <w:t>dacă un loc de muncă cu jumătate de normă, existent înainte de depunerea proiectului, este transformat  într-un loc de muncă cu normă întreagă, valoarea indicatorului este de 0.5 (se consideră crearea prin proiect a unei jumătăți de loc de muncă).</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color w:val="auto"/>
                <w:sz w:val="22"/>
                <w:szCs w:val="22"/>
              </w:rPr>
              <w:t>În cazul oricărei forme de auto-angajare (titularul PFA, titular II, membri semnatari ai acordului de constituire IF) se va avea în vedere obligativitatea păstrării de către beneficiar a unei evidențe a programului de lucru și a perioadei de timp lucrate în vederea desfășurării activității specifice, de ex. sub forma unei foi de prezență (pontaj) sau a unui document cu valoare echivalentă.</w:t>
            </w:r>
          </w:p>
          <w:p w:rsidR="008F6C80" w:rsidRPr="00D059A0" w:rsidRDefault="008F6C80" w:rsidP="008F6C80">
            <w:pPr>
              <w:pStyle w:val="Default"/>
              <w:jc w:val="both"/>
              <w:rPr>
                <w:rFonts w:ascii="Arial" w:hAnsi="Arial" w:cs="Arial"/>
                <w:color w:val="auto"/>
                <w:spacing w:val="-2"/>
                <w:sz w:val="22"/>
                <w:szCs w:val="22"/>
              </w:rPr>
            </w:pPr>
            <w:r w:rsidRPr="00D059A0">
              <w:rPr>
                <w:rFonts w:ascii="Arial" w:hAnsi="Arial" w:cs="Arial"/>
                <w:b/>
                <w:color w:val="auto"/>
                <w:sz w:val="22"/>
                <w:szCs w:val="22"/>
              </w:rPr>
              <w:t>Documente verificate:</w:t>
            </w:r>
            <w:r w:rsidRPr="00D059A0">
              <w:rPr>
                <w:rFonts w:ascii="Arial" w:hAnsi="Arial" w:cs="Arial"/>
                <w:color w:val="auto"/>
                <w:sz w:val="22"/>
                <w:szCs w:val="22"/>
              </w:rPr>
              <w:t xml:space="preserve"> Cererea de finanțare, Studiul de fezabilitate, Anexa 18. Angajamentul solicitantului privind locurile de muncă create.</w:t>
            </w:r>
          </w:p>
        </w:tc>
        <w:tc>
          <w:tcPr>
            <w:tcW w:w="1417" w:type="dxa"/>
            <w:shd w:val="clear" w:color="auto" w:fill="FFFFFF" w:themeFill="background1"/>
            <w:vAlign w:val="center"/>
          </w:tcPr>
          <w:p w:rsidR="008F6C80" w:rsidRPr="00D059A0" w:rsidRDefault="008F6C80" w:rsidP="008F6C80">
            <w:pPr>
              <w:jc w:val="center"/>
              <w:rPr>
                <w:rFonts w:ascii="Arial" w:hAnsi="Arial" w:cs="Arial"/>
                <w:b/>
                <w:color w:val="000000" w:themeColor="text1"/>
              </w:rPr>
            </w:pPr>
            <w:r w:rsidRPr="00D059A0">
              <w:rPr>
                <w:rFonts w:ascii="Arial" w:hAnsi="Arial" w:cs="Arial"/>
                <w:b/>
                <w:color w:val="000000" w:themeColor="text1"/>
              </w:rPr>
              <w:lastRenderedPageBreak/>
              <w:t>30 puncte</w:t>
            </w:r>
          </w:p>
        </w:tc>
        <w:tc>
          <w:tcPr>
            <w:tcW w:w="1433" w:type="dxa"/>
            <w:shd w:val="clear" w:color="auto" w:fill="FFFFFF" w:themeFill="background1"/>
            <w:vAlign w:val="center"/>
          </w:tcPr>
          <w:p w:rsidR="008F6C80" w:rsidRPr="00D059A0" w:rsidRDefault="008F6C80" w:rsidP="008F6C80">
            <w:pPr>
              <w:ind w:right="940"/>
              <w:jc w:val="right"/>
              <w:rPr>
                <w:rFonts w:ascii="Arial" w:hAnsi="Arial" w:cs="Arial"/>
                <w:b/>
              </w:rPr>
            </w:pPr>
          </w:p>
          <w:p w:rsidR="008F6C80" w:rsidRPr="00D059A0" w:rsidRDefault="008F6C80" w:rsidP="008F6C80">
            <w:pPr>
              <w:ind w:right="940"/>
              <w:jc w:val="right"/>
              <w:rPr>
                <w:rFonts w:ascii="Arial" w:hAnsi="Arial" w:cs="Arial"/>
                <w:b/>
              </w:rPr>
            </w:pPr>
          </w:p>
          <w:p w:rsidR="008F6C80" w:rsidRPr="00D059A0" w:rsidRDefault="008F6C80" w:rsidP="008F6C80">
            <w:pPr>
              <w:rPr>
                <w:rFonts w:ascii="Arial" w:hAnsi="Arial" w:cs="Arial"/>
                <w:b/>
              </w:rPr>
            </w:pPr>
            <w:r w:rsidRPr="00D059A0">
              <w:rPr>
                <w:rFonts w:ascii="Arial" w:hAnsi="Arial" w:cs="Arial"/>
                <w:b/>
              </w:rPr>
              <w:t>.........</w:t>
            </w:r>
          </w:p>
          <w:p w:rsidR="008F6C80" w:rsidRPr="00D059A0" w:rsidRDefault="008F6C80" w:rsidP="008F6C80">
            <w:pPr>
              <w:ind w:right="940"/>
              <w:jc w:val="right"/>
              <w:rPr>
                <w:rFonts w:ascii="Arial" w:hAnsi="Arial" w:cs="Arial"/>
                <w:b/>
              </w:rPr>
            </w:pPr>
          </w:p>
        </w:tc>
      </w:tr>
      <w:tr w:rsidR="008F6C80" w:rsidRPr="00D059A0" w:rsidTr="000D198D">
        <w:trPr>
          <w:trHeight w:val="2579"/>
        </w:trPr>
        <w:tc>
          <w:tcPr>
            <w:tcW w:w="7225" w:type="dxa"/>
            <w:shd w:val="clear" w:color="auto" w:fill="FFFFFF" w:themeFill="background1"/>
          </w:tcPr>
          <w:p w:rsidR="008F6C80" w:rsidRPr="00D059A0" w:rsidRDefault="008F6C80" w:rsidP="008F6C80">
            <w:pPr>
              <w:pStyle w:val="Default"/>
              <w:jc w:val="both"/>
              <w:rPr>
                <w:rFonts w:ascii="Arial" w:hAnsi="Arial" w:cs="Arial"/>
                <w:i/>
                <w:iCs/>
                <w:color w:val="auto"/>
                <w:sz w:val="22"/>
                <w:szCs w:val="22"/>
              </w:rPr>
            </w:pPr>
            <w:r w:rsidRPr="00D059A0">
              <w:rPr>
                <w:rFonts w:ascii="Arial" w:hAnsi="Arial" w:cs="Arial"/>
                <w:b/>
                <w:color w:val="auto"/>
                <w:spacing w:val="-2"/>
                <w:sz w:val="22"/>
                <w:szCs w:val="22"/>
              </w:rPr>
              <w:t xml:space="preserve">CS3. </w:t>
            </w:r>
            <w:r w:rsidRPr="00D059A0">
              <w:rPr>
                <w:rFonts w:ascii="Arial" w:hAnsi="Arial" w:cs="Arial"/>
                <w:b/>
                <w:bCs/>
                <w:color w:val="auto"/>
                <w:sz w:val="22"/>
                <w:szCs w:val="22"/>
              </w:rPr>
              <w:t xml:space="preserve">Principiul stimulării dezvoltării durabile, </w:t>
            </w:r>
            <w:r w:rsidRPr="00D059A0">
              <w:rPr>
                <w:rFonts w:ascii="Arial" w:hAnsi="Arial" w:cs="Arial"/>
                <w:color w:val="auto"/>
                <w:sz w:val="22"/>
                <w:szCs w:val="22"/>
              </w:rPr>
              <w:t>prin</w:t>
            </w:r>
            <w:r w:rsidRPr="00D059A0">
              <w:rPr>
                <w:rFonts w:ascii="Arial" w:hAnsi="Arial" w:cs="Arial"/>
                <w:b/>
                <w:bCs/>
                <w:color w:val="auto"/>
                <w:sz w:val="22"/>
                <w:szCs w:val="22"/>
              </w:rPr>
              <w:t xml:space="preserve"> </w:t>
            </w:r>
            <w:r w:rsidRPr="00D059A0">
              <w:rPr>
                <w:rFonts w:ascii="Arial" w:hAnsi="Arial" w:cs="Arial"/>
                <w:color w:val="auto"/>
                <w:sz w:val="22"/>
                <w:szCs w:val="22"/>
              </w:rPr>
              <w:t xml:space="preserve">proiecte ce vizează măsuri de îmbunătățire a calității mediului înconjurător și de creștere a eficienței energetice, prin: </w:t>
            </w:r>
            <w:r w:rsidRPr="00D059A0">
              <w:rPr>
                <w:rFonts w:ascii="Arial" w:hAnsi="Arial" w:cs="Arial"/>
                <w:i/>
                <w:iCs/>
                <w:color w:val="auto"/>
                <w:sz w:val="22"/>
                <w:szCs w:val="22"/>
              </w:rPr>
              <w:t>utilizarea surselor regenerabile de energii; retehnologizarea și/sau înlocuirea echipamentelor cu unele mai eficiente energetic; colectarea selectivă și creșterea gradului de recuperare și reciclare a deșeurilor.</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color w:val="auto"/>
                <w:sz w:val="22"/>
                <w:szCs w:val="22"/>
              </w:rPr>
              <w:t>Criteriul va fi punctat dacă solicitantul prezintă și justifică în Studiul de fezabilitate măsuri pentru îmbunătățirea calității mediului înconjurător/creșterea eficienței energetice.</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b/>
                <w:color w:val="auto"/>
                <w:sz w:val="22"/>
                <w:szCs w:val="22"/>
              </w:rPr>
              <w:t>Documente verificate:</w:t>
            </w:r>
            <w:r w:rsidRPr="00D059A0">
              <w:rPr>
                <w:rFonts w:ascii="Arial" w:hAnsi="Arial" w:cs="Arial"/>
                <w:color w:val="auto"/>
                <w:sz w:val="22"/>
                <w:szCs w:val="22"/>
              </w:rPr>
              <w:t xml:space="preserve"> Cererea de finanțare, Studiul de fezabilitate</w:t>
            </w:r>
          </w:p>
        </w:tc>
        <w:tc>
          <w:tcPr>
            <w:tcW w:w="1417" w:type="dxa"/>
            <w:shd w:val="clear" w:color="auto" w:fill="FFFFFF" w:themeFill="background1"/>
            <w:vAlign w:val="center"/>
          </w:tcPr>
          <w:p w:rsidR="008F6C80" w:rsidRPr="00D059A0" w:rsidRDefault="008F6C80" w:rsidP="008F6C80">
            <w:pPr>
              <w:jc w:val="center"/>
              <w:rPr>
                <w:rFonts w:ascii="Arial" w:hAnsi="Arial" w:cs="Arial"/>
                <w:b/>
                <w:color w:val="000000" w:themeColor="text1"/>
              </w:rPr>
            </w:pPr>
            <w:r w:rsidRPr="00D059A0">
              <w:rPr>
                <w:rFonts w:ascii="Arial" w:hAnsi="Arial" w:cs="Arial"/>
                <w:b/>
                <w:color w:val="000000" w:themeColor="text1"/>
              </w:rPr>
              <w:t>15 puncte</w:t>
            </w:r>
          </w:p>
        </w:tc>
        <w:tc>
          <w:tcPr>
            <w:tcW w:w="1433" w:type="dxa"/>
            <w:shd w:val="clear" w:color="auto" w:fill="FFFFFF" w:themeFill="background1"/>
            <w:vAlign w:val="center"/>
          </w:tcPr>
          <w:p w:rsidR="008F6C80" w:rsidRPr="00D059A0" w:rsidRDefault="008F6C80" w:rsidP="008F6C80">
            <w:pPr>
              <w:ind w:right="940"/>
              <w:jc w:val="right"/>
              <w:rPr>
                <w:rFonts w:ascii="Arial" w:hAnsi="Arial" w:cs="Arial"/>
                <w:b/>
              </w:rPr>
            </w:pPr>
          </w:p>
          <w:p w:rsidR="008F6C80" w:rsidRPr="00D059A0" w:rsidRDefault="008F6C80" w:rsidP="008F6C80">
            <w:pPr>
              <w:ind w:right="940"/>
              <w:jc w:val="right"/>
              <w:rPr>
                <w:rFonts w:ascii="Arial" w:hAnsi="Arial" w:cs="Arial"/>
                <w:b/>
              </w:rPr>
            </w:pPr>
          </w:p>
          <w:p w:rsidR="008F6C80" w:rsidRPr="00D059A0" w:rsidRDefault="008F6C80" w:rsidP="008F6C80">
            <w:pPr>
              <w:rPr>
                <w:rFonts w:ascii="Arial" w:hAnsi="Arial" w:cs="Arial"/>
                <w:b/>
              </w:rPr>
            </w:pPr>
            <w:r w:rsidRPr="00D059A0">
              <w:rPr>
                <w:rFonts w:ascii="Arial" w:hAnsi="Arial" w:cs="Arial"/>
                <w:b/>
              </w:rPr>
              <w:t>.........</w:t>
            </w:r>
          </w:p>
          <w:p w:rsidR="008F6C80" w:rsidRPr="00D059A0" w:rsidRDefault="008F6C80" w:rsidP="008F6C80">
            <w:pPr>
              <w:ind w:right="940"/>
              <w:jc w:val="right"/>
              <w:rPr>
                <w:rFonts w:ascii="Arial" w:hAnsi="Arial" w:cs="Arial"/>
                <w:b/>
              </w:rPr>
            </w:pPr>
          </w:p>
        </w:tc>
      </w:tr>
      <w:tr w:rsidR="008F6C80" w:rsidRPr="00D059A0" w:rsidTr="000D198D">
        <w:trPr>
          <w:trHeight w:val="2063"/>
        </w:trPr>
        <w:tc>
          <w:tcPr>
            <w:tcW w:w="7225" w:type="dxa"/>
            <w:shd w:val="clear" w:color="auto" w:fill="FFFFFF" w:themeFill="background1"/>
          </w:tcPr>
          <w:p w:rsidR="008F6C80" w:rsidRPr="00D059A0" w:rsidRDefault="008F6C80" w:rsidP="008F6C80">
            <w:pPr>
              <w:pStyle w:val="Default"/>
              <w:jc w:val="both"/>
              <w:rPr>
                <w:rFonts w:ascii="Arial" w:hAnsi="Arial" w:cs="Arial"/>
                <w:color w:val="auto"/>
                <w:sz w:val="22"/>
                <w:szCs w:val="22"/>
              </w:rPr>
            </w:pPr>
            <w:bookmarkStart w:id="3" w:name="_Hlk491900207"/>
            <w:r w:rsidRPr="00D059A0">
              <w:rPr>
                <w:rFonts w:ascii="Arial" w:hAnsi="Arial" w:cs="Arial"/>
                <w:b/>
                <w:color w:val="auto"/>
                <w:spacing w:val="-2"/>
                <w:sz w:val="22"/>
                <w:szCs w:val="22"/>
              </w:rPr>
              <w:lastRenderedPageBreak/>
              <w:t xml:space="preserve">CS4. </w:t>
            </w:r>
            <w:bookmarkEnd w:id="3"/>
            <w:r w:rsidRPr="00D059A0">
              <w:rPr>
                <w:rFonts w:ascii="Arial" w:hAnsi="Arial" w:cs="Arial"/>
                <w:b/>
                <w:bCs/>
                <w:color w:val="auto"/>
                <w:sz w:val="22"/>
                <w:szCs w:val="22"/>
              </w:rPr>
              <w:t xml:space="preserve">Principiul privind egalitatea de șanse, de gen și nediscriminarea, </w:t>
            </w:r>
            <w:r w:rsidRPr="00D059A0">
              <w:rPr>
                <w:rFonts w:ascii="Arial" w:hAnsi="Arial" w:cs="Arial"/>
                <w:color w:val="auto"/>
                <w:sz w:val="22"/>
                <w:szCs w:val="22"/>
              </w:rPr>
              <w:t xml:space="preserve">prin proiecte ce vizează măsuri de asigurare a egalității de șanse și tratament, prin: </w:t>
            </w:r>
            <w:r w:rsidRPr="00D059A0">
              <w:rPr>
                <w:rFonts w:ascii="Arial" w:hAnsi="Arial" w:cs="Arial"/>
                <w:i/>
                <w:iCs/>
                <w:color w:val="auto"/>
                <w:sz w:val="22"/>
                <w:szCs w:val="22"/>
              </w:rPr>
              <w:t>angajarea de persoane din categorii defavorizate</w:t>
            </w:r>
            <w:r w:rsidRPr="00D059A0">
              <w:rPr>
                <w:rFonts w:ascii="Arial" w:hAnsi="Arial" w:cs="Arial"/>
                <w:color w:val="auto"/>
                <w:sz w:val="22"/>
                <w:szCs w:val="22"/>
              </w:rPr>
              <w:t>.</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color w:val="auto"/>
                <w:sz w:val="22"/>
                <w:szCs w:val="22"/>
              </w:rPr>
              <w:t xml:space="preserve">Criteriul va fi punctat dacă solicitantul va crea cel puțin un loc de muncă cu normă întreagă prin activitatea propusă în proiect prin angajarea de persoane din categorii defavorizate. Vor fi luate în considerare doar locurile de muncă nou create prin proiect, nu și cele existente înaintea primirii finanțării și menținute pe perioada de implementare și monitorizare a proiectului. </w:t>
            </w:r>
          </w:p>
          <w:p w:rsidR="008F6C80" w:rsidRPr="00D059A0" w:rsidRDefault="008F6C80" w:rsidP="008F6C80">
            <w:pPr>
              <w:autoSpaceDE w:val="0"/>
              <w:autoSpaceDN w:val="0"/>
              <w:adjustRightInd w:val="0"/>
              <w:jc w:val="both"/>
              <w:rPr>
                <w:rFonts w:ascii="Arial" w:hAnsi="Arial" w:cs="Arial"/>
              </w:rPr>
            </w:pPr>
            <w:r w:rsidRPr="00D059A0">
              <w:rPr>
                <w:rFonts w:ascii="Arial" w:hAnsi="Arial" w:cs="Arial"/>
                <w:b/>
              </w:rPr>
              <w:t>Documente verificate:</w:t>
            </w:r>
            <w:r w:rsidRPr="00D059A0">
              <w:rPr>
                <w:rFonts w:ascii="Arial" w:hAnsi="Arial" w:cs="Arial"/>
              </w:rPr>
              <w:t xml:space="preserve"> </w:t>
            </w:r>
            <w:bookmarkStart w:id="4" w:name="_Hlk491984570"/>
            <w:r w:rsidRPr="00D059A0">
              <w:rPr>
                <w:rFonts w:ascii="Arial" w:hAnsi="Arial" w:cs="Arial"/>
              </w:rPr>
              <w:t>Studiul de fezabilitate; Cererea de finanțare</w:t>
            </w:r>
            <w:bookmarkEnd w:id="4"/>
            <w:r w:rsidRPr="00D059A0">
              <w:rPr>
                <w:rFonts w:ascii="Arial" w:hAnsi="Arial" w:cs="Arial"/>
              </w:rPr>
              <w:t>, Anexa 18. Angajamentul solicitantului  privind locurile de muncă create</w:t>
            </w:r>
          </w:p>
        </w:tc>
        <w:tc>
          <w:tcPr>
            <w:tcW w:w="1417" w:type="dxa"/>
            <w:shd w:val="clear" w:color="auto" w:fill="FFFFFF" w:themeFill="background1"/>
            <w:vAlign w:val="center"/>
          </w:tcPr>
          <w:p w:rsidR="008F6C80" w:rsidRPr="00D059A0" w:rsidRDefault="008F6C80" w:rsidP="008F6C80">
            <w:pPr>
              <w:jc w:val="center"/>
              <w:rPr>
                <w:rFonts w:ascii="Arial" w:hAnsi="Arial" w:cs="Arial"/>
                <w:b/>
                <w:color w:val="000000" w:themeColor="text1"/>
              </w:rPr>
            </w:pPr>
            <w:r w:rsidRPr="00D059A0">
              <w:rPr>
                <w:rFonts w:ascii="Arial" w:hAnsi="Arial" w:cs="Arial"/>
                <w:b/>
                <w:color w:val="000000" w:themeColor="text1"/>
              </w:rPr>
              <w:t>15 puncte</w:t>
            </w:r>
          </w:p>
        </w:tc>
        <w:tc>
          <w:tcPr>
            <w:tcW w:w="1433" w:type="dxa"/>
            <w:shd w:val="clear" w:color="auto" w:fill="FFFFFF" w:themeFill="background1"/>
            <w:vAlign w:val="center"/>
          </w:tcPr>
          <w:p w:rsidR="008F6C80" w:rsidRPr="00D059A0" w:rsidRDefault="008F6C80" w:rsidP="008F6C80">
            <w:pPr>
              <w:ind w:right="940"/>
              <w:jc w:val="right"/>
              <w:rPr>
                <w:rFonts w:ascii="Arial" w:hAnsi="Arial" w:cs="Arial"/>
                <w:b/>
              </w:rPr>
            </w:pPr>
          </w:p>
          <w:p w:rsidR="008F6C80" w:rsidRPr="00D059A0" w:rsidRDefault="008F6C80" w:rsidP="008F6C80">
            <w:pPr>
              <w:ind w:right="940"/>
              <w:jc w:val="right"/>
              <w:rPr>
                <w:rFonts w:ascii="Arial" w:hAnsi="Arial" w:cs="Arial"/>
                <w:b/>
              </w:rPr>
            </w:pPr>
          </w:p>
          <w:p w:rsidR="008F6C80" w:rsidRPr="00D059A0" w:rsidRDefault="008F6C80" w:rsidP="008F6C80">
            <w:pPr>
              <w:ind w:right="940"/>
              <w:jc w:val="right"/>
              <w:rPr>
                <w:rFonts w:ascii="Arial" w:hAnsi="Arial" w:cs="Arial"/>
                <w:b/>
              </w:rPr>
            </w:pPr>
          </w:p>
          <w:p w:rsidR="008F6C80" w:rsidRPr="00D059A0" w:rsidRDefault="008F6C80" w:rsidP="008F6C80">
            <w:pPr>
              <w:rPr>
                <w:rFonts w:ascii="Arial" w:hAnsi="Arial" w:cs="Arial"/>
                <w:b/>
              </w:rPr>
            </w:pPr>
            <w:r w:rsidRPr="00D059A0">
              <w:rPr>
                <w:rFonts w:ascii="Arial" w:hAnsi="Arial" w:cs="Arial"/>
                <w:b/>
              </w:rPr>
              <w:t>.........</w:t>
            </w:r>
          </w:p>
          <w:p w:rsidR="008F6C80" w:rsidRPr="00D059A0" w:rsidRDefault="008F6C80" w:rsidP="008F6C80">
            <w:pPr>
              <w:ind w:right="940"/>
              <w:jc w:val="right"/>
              <w:rPr>
                <w:rFonts w:ascii="Arial" w:hAnsi="Arial" w:cs="Arial"/>
                <w:b/>
              </w:rPr>
            </w:pPr>
          </w:p>
          <w:p w:rsidR="008F6C80" w:rsidRPr="00D059A0" w:rsidRDefault="008F6C80" w:rsidP="008F6C80">
            <w:pPr>
              <w:ind w:right="940"/>
              <w:jc w:val="right"/>
              <w:rPr>
                <w:rFonts w:ascii="Arial" w:hAnsi="Arial" w:cs="Arial"/>
                <w:b/>
              </w:rPr>
            </w:pPr>
          </w:p>
          <w:p w:rsidR="008F6C80" w:rsidRPr="00D059A0" w:rsidRDefault="008F6C80" w:rsidP="008F6C80">
            <w:pPr>
              <w:ind w:right="940"/>
              <w:jc w:val="right"/>
              <w:rPr>
                <w:rFonts w:ascii="Arial" w:hAnsi="Arial" w:cs="Arial"/>
                <w:b/>
              </w:rPr>
            </w:pPr>
          </w:p>
        </w:tc>
      </w:tr>
      <w:tr w:rsidR="008F6C80" w:rsidRPr="00D059A0" w:rsidTr="000D198D">
        <w:trPr>
          <w:trHeight w:val="1805"/>
        </w:trPr>
        <w:tc>
          <w:tcPr>
            <w:tcW w:w="7225" w:type="dxa"/>
            <w:shd w:val="clear" w:color="auto" w:fill="FFFFFF" w:themeFill="background1"/>
          </w:tcPr>
          <w:p w:rsidR="008F6C80" w:rsidRPr="00D059A0" w:rsidRDefault="008F6C80" w:rsidP="008F6C80">
            <w:pPr>
              <w:pStyle w:val="Default"/>
              <w:jc w:val="both"/>
              <w:rPr>
                <w:rFonts w:ascii="Arial" w:hAnsi="Arial" w:cs="Arial"/>
                <w:color w:val="auto"/>
                <w:sz w:val="22"/>
                <w:szCs w:val="22"/>
              </w:rPr>
            </w:pPr>
            <w:r w:rsidRPr="00D059A0">
              <w:rPr>
                <w:rFonts w:ascii="Arial" w:hAnsi="Arial" w:cs="Arial"/>
                <w:b/>
                <w:bCs/>
                <w:color w:val="auto"/>
                <w:sz w:val="22"/>
                <w:szCs w:val="22"/>
              </w:rPr>
              <w:t>CS5.</w:t>
            </w:r>
            <w:r w:rsidRPr="00D059A0">
              <w:rPr>
                <w:rFonts w:ascii="Arial" w:hAnsi="Arial" w:cs="Arial"/>
                <w:b/>
                <w:bCs/>
                <w:sz w:val="22"/>
                <w:szCs w:val="22"/>
              </w:rPr>
              <w:t xml:space="preserve"> </w:t>
            </w:r>
            <w:r w:rsidRPr="00D059A0">
              <w:rPr>
                <w:rFonts w:ascii="Arial" w:hAnsi="Arial" w:cs="Arial"/>
                <w:b/>
                <w:bCs/>
                <w:color w:val="auto"/>
                <w:sz w:val="22"/>
                <w:szCs w:val="22"/>
              </w:rPr>
              <w:t xml:space="preserve">Principiul favorizării utilizării noilor tehnologii, </w:t>
            </w:r>
            <w:r w:rsidRPr="00D059A0">
              <w:rPr>
                <w:rFonts w:ascii="Arial" w:hAnsi="Arial" w:cs="Arial"/>
                <w:color w:val="auto"/>
                <w:sz w:val="22"/>
                <w:szCs w:val="22"/>
              </w:rPr>
              <w:t>prin proiecte ce vizează investiții în echipamente tehnologice și echipamente IT, inclusiv software-</w:t>
            </w:r>
            <w:proofErr w:type="spellStart"/>
            <w:r w:rsidRPr="00D059A0">
              <w:rPr>
                <w:rFonts w:ascii="Arial" w:hAnsi="Arial" w:cs="Arial"/>
                <w:color w:val="auto"/>
                <w:sz w:val="22"/>
                <w:szCs w:val="22"/>
              </w:rPr>
              <w:t>ul</w:t>
            </w:r>
            <w:proofErr w:type="spellEnd"/>
            <w:r w:rsidRPr="00D059A0">
              <w:rPr>
                <w:rFonts w:ascii="Arial" w:hAnsi="Arial" w:cs="Arial"/>
                <w:color w:val="auto"/>
                <w:sz w:val="22"/>
                <w:szCs w:val="22"/>
              </w:rPr>
              <w:t xml:space="preserve"> aferent.</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color w:val="auto"/>
                <w:sz w:val="22"/>
                <w:szCs w:val="22"/>
              </w:rPr>
              <w:t>Criteriul va fi punctat dacă solicitantul va investi minim 40% din valoarea sprijinului nerambursabil în echipamente tehnologice/ echipamente IT, inclusiv software-</w:t>
            </w:r>
            <w:proofErr w:type="spellStart"/>
            <w:r w:rsidRPr="00D059A0">
              <w:rPr>
                <w:rFonts w:ascii="Arial" w:hAnsi="Arial" w:cs="Arial"/>
                <w:color w:val="auto"/>
                <w:sz w:val="22"/>
                <w:szCs w:val="22"/>
              </w:rPr>
              <w:t>ul</w:t>
            </w:r>
            <w:proofErr w:type="spellEnd"/>
            <w:r w:rsidRPr="00D059A0">
              <w:rPr>
                <w:rFonts w:ascii="Arial" w:hAnsi="Arial" w:cs="Arial"/>
                <w:color w:val="auto"/>
                <w:sz w:val="22"/>
                <w:szCs w:val="22"/>
              </w:rPr>
              <w:t xml:space="preserve"> aferent, în conformitate cu Lista codurilor CAEN eligibile pentru </w:t>
            </w:r>
            <w:proofErr w:type="spellStart"/>
            <w:r w:rsidRPr="00D059A0">
              <w:rPr>
                <w:rFonts w:ascii="Arial" w:hAnsi="Arial" w:cs="Arial"/>
                <w:color w:val="auto"/>
                <w:sz w:val="22"/>
                <w:szCs w:val="22"/>
              </w:rPr>
              <w:t>finanţare</w:t>
            </w:r>
            <w:proofErr w:type="spellEnd"/>
            <w:r w:rsidRPr="00D059A0">
              <w:rPr>
                <w:rFonts w:ascii="Arial" w:hAnsi="Arial" w:cs="Arial"/>
                <w:color w:val="auto"/>
                <w:sz w:val="22"/>
                <w:szCs w:val="22"/>
              </w:rPr>
              <w:t xml:space="preserve"> în cadrul măsurii 3.1/6A.</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color w:val="auto"/>
                <w:sz w:val="22"/>
                <w:szCs w:val="22"/>
              </w:rPr>
              <w:t xml:space="preserve">Prin echipamente tehnologice, se înțeleg bunurile descrise din H.G. 2139/2004 pentru aprobarea Catalogului privind clasificarea </w:t>
            </w:r>
            <w:proofErr w:type="spellStart"/>
            <w:r w:rsidRPr="00D059A0">
              <w:rPr>
                <w:rFonts w:ascii="Arial" w:hAnsi="Arial" w:cs="Arial"/>
                <w:color w:val="auto"/>
                <w:sz w:val="22"/>
                <w:szCs w:val="22"/>
              </w:rPr>
              <w:t>şi</w:t>
            </w:r>
            <w:proofErr w:type="spellEnd"/>
            <w:r w:rsidRPr="00D059A0">
              <w:rPr>
                <w:rFonts w:ascii="Arial" w:hAnsi="Arial" w:cs="Arial"/>
                <w:color w:val="auto"/>
                <w:sz w:val="22"/>
                <w:szCs w:val="22"/>
              </w:rPr>
              <w:t xml:space="preserve"> duratele normale de </w:t>
            </w:r>
            <w:proofErr w:type="spellStart"/>
            <w:r w:rsidRPr="00D059A0">
              <w:rPr>
                <w:rFonts w:ascii="Arial" w:hAnsi="Arial" w:cs="Arial"/>
                <w:color w:val="auto"/>
                <w:sz w:val="22"/>
                <w:szCs w:val="22"/>
              </w:rPr>
              <w:t>funcţionare</w:t>
            </w:r>
            <w:proofErr w:type="spellEnd"/>
            <w:r w:rsidRPr="00D059A0">
              <w:rPr>
                <w:rFonts w:ascii="Arial" w:hAnsi="Arial" w:cs="Arial"/>
                <w:color w:val="auto"/>
                <w:sz w:val="22"/>
                <w:szCs w:val="22"/>
              </w:rPr>
              <w:t xml:space="preserve"> a mijloacelor fixe, cu modificările </w:t>
            </w:r>
            <w:proofErr w:type="spellStart"/>
            <w:r w:rsidRPr="00D059A0">
              <w:rPr>
                <w:rFonts w:ascii="Arial" w:hAnsi="Arial" w:cs="Arial"/>
                <w:color w:val="auto"/>
                <w:sz w:val="22"/>
                <w:szCs w:val="22"/>
              </w:rPr>
              <w:t>şi</w:t>
            </w:r>
            <w:proofErr w:type="spellEnd"/>
            <w:r w:rsidRPr="00D059A0">
              <w:rPr>
                <w:rFonts w:ascii="Arial" w:hAnsi="Arial" w:cs="Arial"/>
                <w:color w:val="auto"/>
                <w:sz w:val="22"/>
                <w:szCs w:val="22"/>
              </w:rPr>
              <w:t xml:space="preserve"> completările ulterioare.</w:t>
            </w:r>
          </w:p>
          <w:p w:rsidR="008F6C80" w:rsidRPr="00D059A0" w:rsidRDefault="008F6C80" w:rsidP="008F6C80">
            <w:pPr>
              <w:pStyle w:val="Default"/>
              <w:jc w:val="both"/>
              <w:rPr>
                <w:rFonts w:ascii="Arial" w:hAnsi="Arial" w:cs="Arial"/>
                <w:color w:val="auto"/>
                <w:sz w:val="22"/>
                <w:szCs w:val="22"/>
              </w:rPr>
            </w:pPr>
            <w:r w:rsidRPr="00D059A0">
              <w:rPr>
                <w:rFonts w:ascii="Arial" w:hAnsi="Arial" w:cs="Arial"/>
                <w:b/>
                <w:color w:val="auto"/>
                <w:sz w:val="22"/>
                <w:szCs w:val="22"/>
              </w:rPr>
              <w:t>Documente verificate:</w:t>
            </w:r>
            <w:r w:rsidRPr="00D059A0">
              <w:rPr>
                <w:rFonts w:ascii="Arial" w:hAnsi="Arial" w:cs="Arial"/>
                <w:color w:val="auto"/>
                <w:sz w:val="22"/>
                <w:szCs w:val="22"/>
              </w:rPr>
              <w:t xml:space="preserve"> Studiul de fezabilitate; Cererea de finanțare.</w:t>
            </w:r>
          </w:p>
        </w:tc>
        <w:tc>
          <w:tcPr>
            <w:tcW w:w="1417" w:type="dxa"/>
            <w:shd w:val="clear" w:color="auto" w:fill="FFFFFF" w:themeFill="background1"/>
            <w:vAlign w:val="center"/>
          </w:tcPr>
          <w:p w:rsidR="008F6C80" w:rsidRPr="00D059A0" w:rsidRDefault="008F6C80" w:rsidP="008F6C80">
            <w:pPr>
              <w:jc w:val="center"/>
              <w:rPr>
                <w:rFonts w:ascii="Arial" w:hAnsi="Arial" w:cs="Arial"/>
                <w:b/>
                <w:color w:val="000000" w:themeColor="text1"/>
              </w:rPr>
            </w:pPr>
            <w:r w:rsidRPr="00D059A0">
              <w:rPr>
                <w:rFonts w:ascii="Arial" w:hAnsi="Arial" w:cs="Arial"/>
                <w:b/>
                <w:color w:val="000000" w:themeColor="text1"/>
              </w:rPr>
              <w:t>20 puncte</w:t>
            </w:r>
          </w:p>
        </w:tc>
        <w:tc>
          <w:tcPr>
            <w:tcW w:w="1433" w:type="dxa"/>
            <w:shd w:val="clear" w:color="auto" w:fill="FFFFFF" w:themeFill="background1"/>
            <w:vAlign w:val="center"/>
          </w:tcPr>
          <w:p w:rsidR="008F6C80" w:rsidRPr="00D059A0" w:rsidRDefault="008F6C80" w:rsidP="008F6C80">
            <w:pPr>
              <w:rPr>
                <w:rFonts w:ascii="Arial" w:hAnsi="Arial" w:cs="Arial"/>
                <w:b/>
              </w:rPr>
            </w:pPr>
            <w:r w:rsidRPr="00D059A0">
              <w:rPr>
                <w:rFonts w:ascii="Arial" w:hAnsi="Arial" w:cs="Arial"/>
                <w:b/>
              </w:rPr>
              <w:t>.........</w:t>
            </w:r>
          </w:p>
          <w:p w:rsidR="008F6C80" w:rsidRPr="00D059A0" w:rsidRDefault="008F6C80" w:rsidP="008F6C80">
            <w:pPr>
              <w:ind w:right="940"/>
              <w:jc w:val="right"/>
              <w:rPr>
                <w:rFonts w:ascii="Arial" w:hAnsi="Arial" w:cs="Arial"/>
                <w:b/>
              </w:rPr>
            </w:pPr>
          </w:p>
        </w:tc>
      </w:tr>
      <w:tr w:rsidR="008F6C80" w:rsidRPr="00D059A0" w:rsidTr="000D198D">
        <w:trPr>
          <w:trHeight w:val="227"/>
        </w:trPr>
        <w:tc>
          <w:tcPr>
            <w:tcW w:w="8642" w:type="dxa"/>
            <w:gridSpan w:val="2"/>
            <w:shd w:val="clear" w:color="auto" w:fill="FFFFFF" w:themeFill="background1"/>
          </w:tcPr>
          <w:p w:rsidR="008F6C80" w:rsidRPr="00D059A0" w:rsidRDefault="008F6C80" w:rsidP="008F6C80">
            <w:pPr>
              <w:jc w:val="center"/>
              <w:rPr>
                <w:rFonts w:ascii="Arial" w:hAnsi="Arial" w:cs="Arial"/>
                <w:b/>
              </w:rPr>
            </w:pPr>
          </w:p>
          <w:p w:rsidR="008F6C80" w:rsidRPr="00D059A0" w:rsidRDefault="008F6C80" w:rsidP="008F6C80">
            <w:pPr>
              <w:jc w:val="center"/>
              <w:rPr>
                <w:rFonts w:ascii="Arial" w:hAnsi="Arial" w:cs="Arial"/>
              </w:rPr>
            </w:pPr>
            <w:r w:rsidRPr="00D059A0">
              <w:rPr>
                <w:rFonts w:ascii="Arial" w:hAnsi="Arial" w:cs="Arial"/>
                <w:b/>
              </w:rPr>
              <w:t>Total: ………. puncte</w:t>
            </w:r>
          </w:p>
        </w:tc>
        <w:tc>
          <w:tcPr>
            <w:tcW w:w="1433" w:type="dxa"/>
            <w:shd w:val="clear" w:color="auto" w:fill="FFFFFF" w:themeFill="background1"/>
            <w:vAlign w:val="bottom"/>
          </w:tcPr>
          <w:p w:rsidR="008F6C80" w:rsidRPr="00D059A0" w:rsidRDefault="008F6C80" w:rsidP="008F6C80">
            <w:pPr>
              <w:rPr>
                <w:rFonts w:ascii="Arial" w:hAnsi="Arial" w:cs="Arial"/>
                <w:b/>
              </w:rPr>
            </w:pPr>
            <w:r w:rsidRPr="00D059A0">
              <w:rPr>
                <w:rFonts w:ascii="Arial" w:hAnsi="Arial" w:cs="Arial"/>
                <w:b/>
              </w:rPr>
              <w:t>.........</w:t>
            </w:r>
          </w:p>
          <w:p w:rsidR="008F6C80" w:rsidRPr="00D059A0" w:rsidRDefault="008F6C80" w:rsidP="008F6C80">
            <w:pPr>
              <w:ind w:right="940"/>
              <w:rPr>
                <w:rFonts w:ascii="Arial" w:hAnsi="Arial" w:cs="Arial"/>
                <w:b/>
              </w:rPr>
            </w:pPr>
          </w:p>
        </w:tc>
      </w:tr>
      <w:tr w:rsidR="008F6C80" w:rsidRPr="00D059A0" w:rsidTr="005F6D15">
        <w:tc>
          <w:tcPr>
            <w:tcW w:w="10075" w:type="dxa"/>
            <w:gridSpan w:val="3"/>
            <w:shd w:val="clear" w:color="auto" w:fill="FFFFFF" w:themeFill="background1"/>
          </w:tcPr>
          <w:p w:rsidR="008F6C80" w:rsidRPr="00D059A0" w:rsidRDefault="008F6C80" w:rsidP="008F6C80">
            <w:pPr>
              <w:ind w:right="940"/>
              <w:rPr>
                <w:rFonts w:ascii="Arial" w:hAnsi="Arial" w:cs="Arial"/>
                <w:b/>
              </w:rPr>
            </w:pPr>
            <w:r w:rsidRPr="00D059A0">
              <w:rPr>
                <w:rFonts w:ascii="Arial" w:hAnsi="Arial" w:cs="Arial"/>
                <w:b/>
              </w:rPr>
              <w:t xml:space="preserve">Punctajul minim </w:t>
            </w:r>
            <w:r w:rsidRPr="00D059A0">
              <w:rPr>
                <w:rFonts w:ascii="Arial" w:hAnsi="Arial" w:cs="Arial"/>
              </w:rPr>
              <w:t xml:space="preserve">pe care trebuie să-l obțină un proiect pentru a putea fi finanțat: </w:t>
            </w:r>
            <w:r w:rsidRPr="00D059A0">
              <w:rPr>
                <w:rFonts w:ascii="Arial" w:hAnsi="Arial" w:cs="Arial"/>
                <w:b/>
              </w:rPr>
              <w:t>30 puncte</w:t>
            </w:r>
          </w:p>
        </w:tc>
      </w:tr>
      <w:tr w:rsidR="008F6C80" w:rsidRPr="00D059A0" w:rsidTr="00B61CFC">
        <w:trPr>
          <w:trHeight w:val="556"/>
        </w:trPr>
        <w:tc>
          <w:tcPr>
            <w:tcW w:w="10075" w:type="dxa"/>
            <w:gridSpan w:val="3"/>
            <w:shd w:val="clear" w:color="auto" w:fill="FFFFFF" w:themeFill="background1"/>
          </w:tcPr>
          <w:p w:rsidR="008F6C80" w:rsidRPr="00D059A0" w:rsidRDefault="008F6C80" w:rsidP="008F6C80">
            <w:pPr>
              <w:autoSpaceDE w:val="0"/>
              <w:autoSpaceDN w:val="0"/>
              <w:adjustRightInd w:val="0"/>
              <w:jc w:val="both"/>
              <w:rPr>
                <w:rFonts w:ascii="Arial" w:hAnsi="Arial" w:cs="Arial"/>
                <w:b/>
              </w:rPr>
            </w:pPr>
            <w:r w:rsidRPr="00D059A0">
              <w:rPr>
                <w:rFonts w:ascii="Arial" w:hAnsi="Arial" w:cs="Arial"/>
                <w:b/>
              </w:rPr>
              <w:t>CRITERII PENTRU DEPARTAJAREA PROIECTELOR CU PUNCTAJ EGAL</w:t>
            </w:r>
          </w:p>
          <w:p w:rsidR="008F6C80" w:rsidRPr="00D059A0" w:rsidRDefault="008F6C80" w:rsidP="008F6C80">
            <w:pPr>
              <w:autoSpaceDE w:val="0"/>
              <w:autoSpaceDN w:val="0"/>
              <w:adjustRightInd w:val="0"/>
              <w:jc w:val="both"/>
              <w:rPr>
                <w:rFonts w:ascii="Arial" w:hAnsi="Arial" w:cs="Arial"/>
              </w:rPr>
            </w:pPr>
            <w:r w:rsidRPr="00D059A0">
              <w:rPr>
                <w:rFonts w:ascii="Arial" w:hAnsi="Arial" w:cs="Arial"/>
              </w:rPr>
              <w:t>În cazul în care vor exista mai multe proiecte cu același punctaj, vor fi aplicate următoarele criterii pentru departajare (proiecte care au obținut punctaj pentru criteriile):</w:t>
            </w:r>
          </w:p>
          <w:p w:rsidR="008F6C80" w:rsidRPr="00D059A0" w:rsidRDefault="008F6C80" w:rsidP="008F6C80">
            <w:pPr>
              <w:pStyle w:val="Default"/>
              <w:numPr>
                <w:ilvl w:val="0"/>
                <w:numId w:val="9"/>
              </w:numPr>
              <w:ind w:left="307" w:hanging="283"/>
              <w:jc w:val="both"/>
              <w:rPr>
                <w:rFonts w:ascii="Arial" w:hAnsi="Arial" w:cs="Arial"/>
                <w:color w:val="auto"/>
                <w:sz w:val="22"/>
                <w:szCs w:val="22"/>
              </w:rPr>
            </w:pPr>
            <w:r w:rsidRPr="00D059A0">
              <w:rPr>
                <w:rFonts w:ascii="Arial" w:hAnsi="Arial" w:cs="Arial"/>
                <w:b/>
                <w:color w:val="auto"/>
                <w:spacing w:val="-2"/>
                <w:sz w:val="22"/>
                <w:szCs w:val="22"/>
              </w:rPr>
              <w:t xml:space="preserve">CS2. </w:t>
            </w:r>
            <w:r w:rsidRPr="00D059A0">
              <w:rPr>
                <w:rFonts w:ascii="Arial" w:hAnsi="Arial" w:cs="Arial"/>
                <w:b/>
                <w:bCs/>
                <w:color w:val="auto"/>
                <w:sz w:val="22"/>
                <w:szCs w:val="22"/>
              </w:rPr>
              <w:t>Principiul creării de noi locuri de muncă</w:t>
            </w:r>
            <w:r w:rsidRPr="00D059A0">
              <w:rPr>
                <w:rFonts w:ascii="Arial" w:hAnsi="Arial" w:cs="Arial"/>
                <w:i/>
                <w:color w:val="auto"/>
                <w:sz w:val="22"/>
                <w:szCs w:val="22"/>
              </w:rPr>
              <w:t>;</w:t>
            </w:r>
            <w:r w:rsidRPr="00D059A0">
              <w:rPr>
                <w:rFonts w:ascii="Arial" w:hAnsi="Arial" w:cs="Arial"/>
                <w:color w:val="auto"/>
                <w:sz w:val="22"/>
                <w:szCs w:val="22"/>
              </w:rPr>
              <w:t xml:space="preserve"> departajarea proiectelor se va face în funcție de numărul de locuri de muncă nou create prin proiect, având prioritate proiectele prin care sunt create un număr mai mare de locuri de muncă. Dacă proiectele supuse departajării au același punctaj la CS2 atunci se trece la departajare conform criteriului 2:</w:t>
            </w:r>
          </w:p>
          <w:p w:rsidR="008F6C80" w:rsidRPr="00D059A0" w:rsidRDefault="008F6C80" w:rsidP="008F6C80">
            <w:pPr>
              <w:pStyle w:val="Default"/>
              <w:numPr>
                <w:ilvl w:val="0"/>
                <w:numId w:val="9"/>
              </w:numPr>
              <w:ind w:left="307" w:hanging="283"/>
              <w:jc w:val="both"/>
              <w:rPr>
                <w:rFonts w:ascii="Arial" w:hAnsi="Arial" w:cs="Arial"/>
                <w:color w:val="auto"/>
                <w:sz w:val="22"/>
                <w:szCs w:val="22"/>
              </w:rPr>
            </w:pPr>
            <w:r w:rsidRPr="00D059A0">
              <w:rPr>
                <w:rFonts w:ascii="Arial" w:hAnsi="Arial" w:cs="Arial"/>
                <w:b/>
                <w:bCs/>
                <w:color w:val="auto"/>
                <w:sz w:val="22"/>
                <w:szCs w:val="22"/>
              </w:rPr>
              <w:t>CS5.Principiul favorizării utilizării noilor tehnologii</w:t>
            </w:r>
            <w:r w:rsidRPr="00D059A0">
              <w:rPr>
                <w:rFonts w:ascii="Arial" w:hAnsi="Arial" w:cs="Arial"/>
                <w:b/>
                <w:i/>
                <w:color w:val="auto"/>
                <w:sz w:val="22"/>
                <w:szCs w:val="22"/>
              </w:rPr>
              <w:t xml:space="preserve">; </w:t>
            </w:r>
            <w:r w:rsidRPr="00D059A0">
              <w:rPr>
                <w:rFonts w:ascii="Arial" w:hAnsi="Arial" w:cs="Arial"/>
                <w:color w:val="auto"/>
                <w:sz w:val="22"/>
                <w:szCs w:val="22"/>
              </w:rPr>
              <w:t>dacă proiectele supuse departajării au același punctaj și la CS5, atunci se trece la departajare conform criteriului 3:</w:t>
            </w:r>
          </w:p>
          <w:p w:rsidR="008F6C80" w:rsidRPr="00D059A0" w:rsidRDefault="008F6C80" w:rsidP="008F6C80">
            <w:pPr>
              <w:pStyle w:val="Default"/>
              <w:numPr>
                <w:ilvl w:val="0"/>
                <w:numId w:val="9"/>
              </w:numPr>
              <w:ind w:left="307" w:hanging="283"/>
              <w:jc w:val="both"/>
              <w:rPr>
                <w:rFonts w:ascii="Arial" w:hAnsi="Arial" w:cs="Arial"/>
                <w:color w:val="auto"/>
                <w:sz w:val="22"/>
                <w:szCs w:val="22"/>
              </w:rPr>
            </w:pPr>
            <w:r w:rsidRPr="00D059A0">
              <w:rPr>
                <w:rFonts w:ascii="Arial" w:hAnsi="Arial" w:cs="Arial"/>
                <w:b/>
                <w:color w:val="auto"/>
                <w:spacing w:val="-2"/>
                <w:sz w:val="22"/>
                <w:szCs w:val="22"/>
              </w:rPr>
              <w:t>CS1. Principiul valorificării caracterului inovator al investițiilor propuse</w:t>
            </w:r>
            <w:r w:rsidRPr="00D059A0">
              <w:rPr>
                <w:rFonts w:ascii="Arial" w:hAnsi="Arial" w:cs="Arial"/>
                <w:b/>
                <w:i/>
                <w:color w:val="auto"/>
                <w:sz w:val="22"/>
                <w:szCs w:val="22"/>
              </w:rPr>
              <w:t>;</w:t>
            </w:r>
          </w:p>
          <w:p w:rsidR="008F6C80" w:rsidRPr="00D059A0" w:rsidRDefault="008F6C80" w:rsidP="008F6C80">
            <w:pPr>
              <w:pStyle w:val="Default"/>
              <w:numPr>
                <w:ilvl w:val="0"/>
                <w:numId w:val="9"/>
              </w:numPr>
              <w:ind w:left="307" w:hanging="283"/>
              <w:jc w:val="both"/>
              <w:rPr>
                <w:rFonts w:ascii="Arial" w:hAnsi="Arial" w:cs="Arial"/>
                <w:color w:val="auto"/>
                <w:sz w:val="22"/>
                <w:szCs w:val="22"/>
              </w:rPr>
            </w:pPr>
          </w:p>
          <w:p w:rsidR="008F6C80" w:rsidRPr="00D059A0" w:rsidRDefault="008F6C80" w:rsidP="008F6C80">
            <w:pPr>
              <w:pStyle w:val="Default"/>
              <w:ind w:left="313"/>
              <w:jc w:val="both"/>
              <w:rPr>
                <w:rFonts w:ascii="Arial" w:hAnsi="Arial" w:cs="Arial"/>
                <w:b/>
                <w:color w:val="auto"/>
                <w:sz w:val="22"/>
                <w:szCs w:val="22"/>
              </w:rPr>
            </w:pPr>
            <w:r w:rsidRPr="00D059A0">
              <w:rPr>
                <w:rFonts w:ascii="Arial" w:hAnsi="Arial" w:cs="Arial"/>
                <w:b/>
                <w:color w:val="auto"/>
                <w:sz w:val="22"/>
                <w:szCs w:val="22"/>
              </w:rPr>
              <w:t>În situația în care după departajarea conform criteriilor menționate mai sus, vor exista proiecte cu punctaj egal, departajarea finală se va face în funcție de valoarea eligibilă totală a proiectului, astfel:</w:t>
            </w:r>
          </w:p>
          <w:p w:rsidR="008F6C80" w:rsidRPr="00D059A0" w:rsidRDefault="008F6C80" w:rsidP="008F6C80">
            <w:pPr>
              <w:pStyle w:val="ListParagraph"/>
              <w:numPr>
                <w:ilvl w:val="0"/>
                <w:numId w:val="9"/>
              </w:numPr>
              <w:autoSpaceDE w:val="0"/>
              <w:autoSpaceDN w:val="0"/>
              <w:adjustRightInd w:val="0"/>
              <w:spacing w:after="0" w:line="240" w:lineRule="auto"/>
              <w:ind w:left="601" w:right="49"/>
              <w:jc w:val="both"/>
              <w:rPr>
                <w:rFonts w:ascii="Arial" w:hAnsi="Arial" w:cs="Arial"/>
                <w:b/>
              </w:rPr>
            </w:pPr>
            <w:r w:rsidRPr="00D059A0">
              <w:rPr>
                <w:rFonts w:ascii="Arial" w:hAnsi="Arial" w:cs="Arial"/>
              </w:rPr>
              <w:t>Valoarea totală eligibilă a proiectului în ordine crescătoare, proiectele cu o valoare mai mică vor avea prioritate.</w:t>
            </w:r>
          </w:p>
        </w:tc>
      </w:tr>
    </w:tbl>
    <w:p w:rsidR="002D7CEC" w:rsidRPr="00D059A0" w:rsidRDefault="002D7CEC" w:rsidP="008A5563">
      <w:pPr>
        <w:tabs>
          <w:tab w:val="left" w:pos="0"/>
          <w:tab w:val="left" w:pos="990"/>
        </w:tabs>
        <w:spacing w:after="0" w:line="240" w:lineRule="auto"/>
        <w:ind w:left="2" w:right="-705"/>
        <w:jc w:val="both"/>
        <w:rPr>
          <w:rStyle w:val="tal1"/>
          <w:rFonts w:ascii="Arial" w:hAnsi="Arial" w:cs="Arial"/>
          <w:b/>
          <w:noProof/>
        </w:rPr>
      </w:pPr>
    </w:p>
    <w:p w:rsidR="00C9613A" w:rsidRPr="00D059A0" w:rsidRDefault="00C9613A" w:rsidP="008A5563">
      <w:pPr>
        <w:tabs>
          <w:tab w:val="left" w:pos="0"/>
          <w:tab w:val="left" w:pos="990"/>
        </w:tabs>
        <w:spacing w:after="0" w:line="240" w:lineRule="auto"/>
        <w:ind w:left="2" w:right="-705"/>
        <w:jc w:val="both"/>
        <w:rPr>
          <w:rStyle w:val="tal1"/>
          <w:rFonts w:ascii="Arial" w:hAnsi="Arial" w:cs="Arial"/>
          <w:b/>
          <w:noProof/>
        </w:rPr>
      </w:pPr>
      <w:r w:rsidRPr="00D059A0">
        <w:rPr>
          <w:rStyle w:val="tal1"/>
          <w:rFonts w:ascii="Arial" w:hAnsi="Arial" w:cs="Arial"/>
          <w:b/>
          <w:noProof/>
        </w:rPr>
        <w:t>Toate proiectele eligibile vor fi punctate în acord cu criteriile de selecție menționate anterior.</w:t>
      </w:r>
    </w:p>
    <w:p w:rsidR="00682A45" w:rsidRPr="00D059A0" w:rsidRDefault="00682A45" w:rsidP="008A5563">
      <w:pPr>
        <w:tabs>
          <w:tab w:val="left" w:pos="0"/>
          <w:tab w:val="left" w:pos="990"/>
        </w:tabs>
        <w:spacing w:after="0" w:line="240" w:lineRule="auto"/>
        <w:ind w:left="2" w:right="-705"/>
        <w:jc w:val="both"/>
        <w:rPr>
          <w:rStyle w:val="tal1"/>
          <w:rFonts w:ascii="Arial" w:hAnsi="Arial" w:cs="Arial"/>
          <w:b/>
          <w:noProof/>
        </w:rPr>
      </w:pPr>
      <w:r w:rsidRPr="00D059A0">
        <w:rPr>
          <w:rStyle w:val="tal1"/>
          <w:rFonts w:ascii="Arial" w:hAnsi="Arial" w:cs="Arial"/>
          <w:b/>
          <w:noProof/>
        </w:rPr>
        <w:t>Evaluarea criteriilor de selecție se face doar în baza documentelor depuse odată cu Dosarul Cererii de finanțare.</w:t>
      </w:r>
    </w:p>
    <w:p w:rsidR="00B37196" w:rsidRPr="00D059A0" w:rsidRDefault="00B37196" w:rsidP="008A5563">
      <w:pPr>
        <w:tabs>
          <w:tab w:val="left" w:pos="0"/>
          <w:tab w:val="left" w:pos="990"/>
        </w:tabs>
        <w:spacing w:after="0" w:line="240" w:lineRule="auto"/>
        <w:ind w:right="-563"/>
        <w:jc w:val="both"/>
        <w:rPr>
          <w:rStyle w:val="tal1"/>
          <w:rFonts w:ascii="Arial" w:hAnsi="Arial" w:cs="Arial"/>
          <w:b/>
          <w:noProof/>
        </w:rPr>
      </w:pPr>
    </w:p>
    <w:p w:rsidR="00CC37ED" w:rsidRPr="00D059A0" w:rsidRDefault="00CC37ED" w:rsidP="008A5563">
      <w:pPr>
        <w:pStyle w:val="BodyText"/>
        <w:rPr>
          <w:rFonts w:ascii="Arial" w:hAnsi="Arial" w:cs="Arial"/>
          <w:sz w:val="22"/>
          <w:szCs w:val="22"/>
        </w:rPr>
      </w:pPr>
      <w:r w:rsidRPr="00D059A0">
        <w:rPr>
          <w:rFonts w:ascii="Arial" w:hAnsi="Arial" w:cs="Arial"/>
          <w:sz w:val="22"/>
          <w:szCs w:val="22"/>
        </w:rPr>
        <w:t xml:space="preserve">Observații (se va completa de către experții GAL </w:t>
      </w:r>
      <w:r w:rsidR="003F1869" w:rsidRPr="00D059A0">
        <w:rPr>
          <w:rFonts w:ascii="Arial" w:hAnsi="Arial" w:cs="Arial"/>
          <w:sz w:val="22"/>
          <w:szCs w:val="22"/>
        </w:rPr>
        <w:t xml:space="preserve"> </w:t>
      </w:r>
      <w:r w:rsidR="003D2036" w:rsidRPr="00D059A0">
        <w:rPr>
          <w:rFonts w:ascii="Arial" w:hAnsi="Arial" w:cs="Arial"/>
          <w:sz w:val="22"/>
          <w:szCs w:val="22"/>
        </w:rPr>
        <w:t>DOBROGEA VERDE</w:t>
      </w:r>
      <w:r w:rsidRPr="00D059A0">
        <w:rPr>
          <w:rFonts w:ascii="Arial" w:hAnsi="Arial" w:cs="Arial"/>
          <w:sz w:val="22"/>
          <w:szCs w:val="22"/>
        </w:rPr>
        <w:t>):</w:t>
      </w:r>
    </w:p>
    <w:p w:rsidR="00D71668" w:rsidRPr="00D059A0" w:rsidRDefault="00CC37ED" w:rsidP="00DE72D1">
      <w:pPr>
        <w:spacing w:after="0" w:line="240" w:lineRule="auto"/>
        <w:ind w:right="-563"/>
        <w:rPr>
          <w:rFonts w:ascii="Arial" w:hAnsi="Arial" w:cs="Arial"/>
        </w:rPr>
      </w:pPr>
      <w:r w:rsidRPr="00D059A0">
        <w:rPr>
          <w:rFonts w:ascii="Arial" w:hAnsi="Arial" w:cs="Arial"/>
        </w:rPr>
        <w:lastRenderedPageBreak/>
        <w:t>_____________________________________________________________________________________________________________________________________</w:t>
      </w:r>
      <w:r w:rsidR="00DE72D1" w:rsidRPr="00D059A0">
        <w:rPr>
          <w:rFonts w:ascii="Arial" w:hAnsi="Arial" w:cs="Arial"/>
        </w:rPr>
        <w:t>_____________________________________________________________________________________________________________</w:t>
      </w:r>
    </w:p>
    <w:p w:rsidR="00DE72D1" w:rsidRPr="00D059A0" w:rsidRDefault="00DE72D1" w:rsidP="00DE72D1">
      <w:pPr>
        <w:pStyle w:val="BodyText"/>
        <w:ind w:left="221" w:right="-563"/>
        <w:rPr>
          <w:rFonts w:ascii="Arial" w:hAnsi="Arial" w:cs="Arial"/>
          <w:sz w:val="22"/>
          <w:szCs w:val="22"/>
        </w:rPr>
      </w:pPr>
    </w:p>
    <w:p w:rsidR="001B173C" w:rsidRPr="00D059A0" w:rsidRDefault="00E626C4" w:rsidP="00DE72D1">
      <w:pPr>
        <w:pStyle w:val="BodyText"/>
        <w:ind w:left="221" w:right="-563"/>
        <w:rPr>
          <w:rFonts w:ascii="Arial" w:hAnsi="Arial" w:cs="Arial"/>
          <w:sz w:val="22"/>
          <w:szCs w:val="22"/>
        </w:rPr>
      </w:pPr>
      <w:r w:rsidRPr="00D059A0">
        <w:rPr>
          <w:rFonts w:ascii="Arial" w:hAnsi="Arial" w:cs="Arial"/>
          <w:noProof/>
          <w:sz w:val="22"/>
          <w:szCs w:val="22"/>
          <w:lang w:eastAsia="ro-RO"/>
        </w:rPr>
        <mc:AlternateContent>
          <mc:Choice Requires="wps">
            <w:drawing>
              <wp:anchor distT="0" distB="0" distL="114300" distR="114300" simplePos="0" relativeHeight="251661312" behindDoc="0" locked="0" layoutInCell="1" allowOverlap="1" wp14:anchorId="3CDFA75A" wp14:editId="6B23EDAD">
                <wp:simplePos x="0" y="0"/>
                <wp:positionH relativeFrom="margin">
                  <wp:posOffset>4610100</wp:posOffset>
                </wp:positionH>
                <wp:positionV relativeFrom="paragraph">
                  <wp:posOffset>12700</wp:posOffset>
                </wp:positionV>
                <wp:extent cx="1466850" cy="1127760"/>
                <wp:effectExtent l="0" t="0" r="19050" b="15240"/>
                <wp:wrapThrough wrapText="bothSides">
                  <wp:wrapPolygon edited="0">
                    <wp:start x="0" y="0"/>
                    <wp:lineTo x="0" y="21527"/>
                    <wp:lineTo x="21600" y="21527"/>
                    <wp:lineTo x="21600"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11277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742" w:rsidRPr="006B57D5" w:rsidRDefault="00AF1742"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363pt;margin-top:1pt;width:115.5pt;height:88.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" filled="f">
                <v:textbox inset="0,0,0,0">
                  <w:txbxContent>
                    <w:p w:rsidR="00AF1742" w:rsidRPr="006B57D5" w:rsidRDefault="00AF1742" w:rsidP="006B57D5">
                      <w:pPr>
                        <w:spacing w:before="72"/>
                        <w:jc w:val="center"/>
                        <w:rPr>
                          <w:sz w:val="20"/>
                        </w:rPr>
                      </w:pPr>
                      <w:r w:rsidRPr="006B57D5">
                        <w:rPr>
                          <w:sz w:val="20"/>
                        </w:rPr>
                        <w:t>Ștampila</w:t>
                      </w:r>
                    </w:p>
                  </w:txbxContent>
                </v:textbox>
                <w10:wrap type="through" anchorx="margin"/>
              </v:shape>
            </w:pict>
          </mc:Fallback>
        </mc:AlternateContent>
      </w:r>
      <w:r w:rsidR="001B173C" w:rsidRPr="00D059A0">
        <w:rPr>
          <w:rFonts w:ascii="Arial" w:hAnsi="Arial" w:cs="Arial"/>
          <w:sz w:val="22"/>
          <w:szCs w:val="22"/>
        </w:rPr>
        <w:t>Aprobat,</w:t>
      </w:r>
    </w:p>
    <w:p w:rsidR="001B173C" w:rsidRPr="00D059A0" w:rsidRDefault="00E626C4" w:rsidP="00DE72D1">
      <w:pPr>
        <w:pStyle w:val="BodyText"/>
        <w:ind w:left="221" w:right="-563"/>
        <w:rPr>
          <w:rFonts w:ascii="Arial" w:hAnsi="Arial" w:cs="Arial"/>
          <w:sz w:val="22"/>
          <w:szCs w:val="22"/>
        </w:rPr>
      </w:pPr>
      <w:r w:rsidRPr="00D059A0">
        <w:rPr>
          <w:rFonts w:ascii="Arial" w:hAnsi="Arial" w:cs="Arial"/>
          <w:sz w:val="22"/>
          <w:szCs w:val="22"/>
        </w:rPr>
        <w:t>Manager GAL/Preș</w:t>
      </w:r>
      <w:r w:rsidR="001B173C" w:rsidRPr="00D059A0">
        <w:rPr>
          <w:rFonts w:ascii="Arial" w:hAnsi="Arial" w:cs="Arial"/>
          <w:sz w:val="22"/>
          <w:szCs w:val="22"/>
        </w:rPr>
        <w:t>edinte GAL</w:t>
      </w:r>
      <w:r w:rsidR="00CC37ED" w:rsidRPr="00D059A0">
        <w:rPr>
          <w:rFonts w:ascii="Arial" w:hAnsi="Arial" w:cs="Arial"/>
          <w:sz w:val="22"/>
          <w:szCs w:val="22"/>
        </w:rPr>
        <w:t xml:space="preserve"> </w:t>
      </w:r>
      <w:r w:rsidR="003D2036" w:rsidRPr="00D059A0">
        <w:rPr>
          <w:rFonts w:ascii="Arial" w:hAnsi="Arial" w:cs="Arial"/>
          <w:sz w:val="22"/>
          <w:szCs w:val="22"/>
        </w:rPr>
        <w:t>DOBROGEA VERDE</w:t>
      </w:r>
    </w:p>
    <w:p w:rsidR="001B173C" w:rsidRPr="00D059A0" w:rsidRDefault="001B173C" w:rsidP="00DE72D1">
      <w:pPr>
        <w:tabs>
          <w:tab w:val="left" w:pos="6651"/>
        </w:tabs>
        <w:spacing w:after="0" w:line="240" w:lineRule="auto"/>
        <w:ind w:left="221" w:right="-563"/>
        <w:rPr>
          <w:rFonts w:ascii="Arial" w:hAnsi="Arial" w:cs="Arial"/>
          <w:i/>
        </w:rPr>
      </w:pPr>
      <w:r w:rsidRPr="00D059A0">
        <w:rPr>
          <w:rFonts w:ascii="Arial" w:hAnsi="Arial" w:cs="Arial"/>
          <w:i/>
        </w:rPr>
        <w:t>Nume/Prenume</w:t>
      </w:r>
      <w:r w:rsidR="00CC37ED" w:rsidRPr="00D059A0">
        <w:rPr>
          <w:rFonts w:ascii="Arial" w:hAnsi="Arial" w:cs="Arial"/>
          <w:i/>
        </w:rPr>
        <w:t>____________________</w:t>
      </w:r>
    </w:p>
    <w:p w:rsidR="001B173C" w:rsidRPr="00D059A0" w:rsidRDefault="001B173C" w:rsidP="00DE72D1">
      <w:pPr>
        <w:tabs>
          <w:tab w:val="left" w:pos="4148"/>
        </w:tabs>
        <w:spacing w:after="0" w:line="240" w:lineRule="auto"/>
        <w:ind w:left="221" w:right="-563"/>
        <w:rPr>
          <w:rFonts w:ascii="Arial" w:hAnsi="Arial" w:cs="Arial"/>
        </w:rPr>
      </w:pPr>
      <w:r w:rsidRPr="00D059A0">
        <w:rPr>
          <w:rFonts w:ascii="Arial" w:hAnsi="Arial" w:cs="Arial"/>
          <w:i/>
        </w:rPr>
        <w:t>Semnătura</w:t>
      </w:r>
      <w:r w:rsidRPr="00D059A0">
        <w:rPr>
          <w:rFonts w:ascii="Arial" w:hAnsi="Arial" w:cs="Arial"/>
          <w:i/>
          <w:spacing w:val="-1"/>
        </w:rPr>
        <w:t xml:space="preserve"> </w:t>
      </w:r>
      <w:r w:rsidRPr="00D059A0">
        <w:rPr>
          <w:rFonts w:ascii="Arial" w:hAnsi="Arial" w:cs="Arial"/>
          <w:u w:val="single"/>
        </w:rPr>
        <w:t xml:space="preserve"> </w:t>
      </w:r>
      <w:r w:rsidRPr="00D059A0">
        <w:rPr>
          <w:rFonts w:ascii="Arial" w:hAnsi="Arial" w:cs="Arial"/>
          <w:u w:val="single"/>
        </w:rPr>
        <w:tab/>
      </w:r>
    </w:p>
    <w:p w:rsidR="00E626C4" w:rsidRPr="00D059A0" w:rsidRDefault="001B173C" w:rsidP="008A5563">
      <w:pPr>
        <w:tabs>
          <w:tab w:val="left" w:pos="1294"/>
          <w:tab w:val="left" w:pos="1982"/>
          <w:tab w:val="left" w:pos="3441"/>
        </w:tabs>
        <w:spacing w:after="0" w:line="240" w:lineRule="auto"/>
        <w:ind w:left="221" w:right="-563"/>
        <w:rPr>
          <w:rFonts w:ascii="Arial" w:hAnsi="Arial" w:cs="Arial"/>
          <w:i/>
        </w:rPr>
      </w:pPr>
      <w:r w:rsidRPr="00D059A0">
        <w:rPr>
          <w:rFonts w:ascii="Arial" w:hAnsi="Arial" w:cs="Arial"/>
          <w:i/>
        </w:rPr>
        <w:t>Data</w:t>
      </w:r>
      <w:r w:rsidRPr="00D059A0">
        <w:rPr>
          <w:rFonts w:ascii="Arial" w:hAnsi="Arial" w:cs="Arial"/>
          <w:i/>
          <w:u w:val="single"/>
        </w:rPr>
        <w:t xml:space="preserve"> </w:t>
      </w:r>
      <w:r w:rsidRPr="00D059A0">
        <w:rPr>
          <w:rFonts w:ascii="Arial" w:hAnsi="Arial" w:cs="Arial"/>
          <w:i/>
          <w:u w:val="single"/>
        </w:rPr>
        <w:tab/>
      </w:r>
      <w:r w:rsidRPr="00D059A0">
        <w:rPr>
          <w:rFonts w:ascii="Arial" w:hAnsi="Arial" w:cs="Arial"/>
          <w:i/>
        </w:rPr>
        <w:t>/</w:t>
      </w:r>
      <w:r w:rsidRPr="00D059A0">
        <w:rPr>
          <w:rFonts w:ascii="Arial" w:hAnsi="Arial" w:cs="Arial"/>
          <w:i/>
          <w:u w:val="single"/>
        </w:rPr>
        <w:t xml:space="preserve"> </w:t>
      </w:r>
      <w:r w:rsidRPr="00D059A0">
        <w:rPr>
          <w:rFonts w:ascii="Arial" w:hAnsi="Arial" w:cs="Arial"/>
          <w:i/>
          <w:u w:val="single"/>
        </w:rPr>
        <w:tab/>
      </w:r>
      <w:r w:rsidRPr="00D059A0">
        <w:rPr>
          <w:rFonts w:ascii="Arial" w:hAnsi="Arial" w:cs="Arial"/>
          <w:i/>
        </w:rPr>
        <w:t>/</w:t>
      </w:r>
      <w:r w:rsidRPr="00D059A0">
        <w:rPr>
          <w:rFonts w:ascii="Arial" w:hAnsi="Arial" w:cs="Arial"/>
          <w:i/>
          <w:u w:val="single"/>
        </w:rPr>
        <w:t xml:space="preserve"> </w:t>
      </w:r>
      <w:r w:rsidRPr="00D059A0">
        <w:rPr>
          <w:rFonts w:ascii="Arial" w:hAnsi="Arial" w:cs="Arial"/>
          <w:i/>
          <w:u w:val="single"/>
        </w:rPr>
        <w:tab/>
      </w:r>
    </w:p>
    <w:p w:rsidR="008A5563" w:rsidRPr="00D059A0" w:rsidRDefault="008A5563" w:rsidP="008A5563">
      <w:pPr>
        <w:pStyle w:val="BodyText"/>
        <w:ind w:right="-563"/>
        <w:rPr>
          <w:rFonts w:ascii="Arial" w:hAnsi="Arial" w:cs="Arial"/>
          <w:sz w:val="22"/>
          <w:szCs w:val="22"/>
        </w:rPr>
      </w:pPr>
    </w:p>
    <w:p w:rsidR="00E626C4" w:rsidRPr="00D059A0" w:rsidRDefault="00E626C4" w:rsidP="00DE72D1">
      <w:pPr>
        <w:pStyle w:val="BodyText"/>
        <w:ind w:left="220" w:right="-563"/>
        <w:rPr>
          <w:rFonts w:ascii="Arial" w:hAnsi="Arial" w:cs="Arial"/>
          <w:sz w:val="22"/>
          <w:szCs w:val="22"/>
        </w:rPr>
      </w:pPr>
    </w:p>
    <w:p w:rsidR="008F6C80" w:rsidRPr="00D059A0" w:rsidRDefault="008F6C80" w:rsidP="00DE72D1">
      <w:pPr>
        <w:pStyle w:val="BodyText"/>
        <w:ind w:left="220" w:right="-563"/>
        <w:rPr>
          <w:rFonts w:ascii="Arial" w:hAnsi="Arial" w:cs="Arial"/>
          <w:sz w:val="22"/>
          <w:szCs w:val="22"/>
        </w:rPr>
      </w:pPr>
    </w:p>
    <w:tbl>
      <w:tblPr>
        <w:tblStyle w:val="TableGrid"/>
        <w:tblW w:w="9845" w:type="dxa"/>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5"/>
        <w:gridCol w:w="4820"/>
      </w:tblGrid>
      <w:tr w:rsidR="006B57D5" w:rsidRPr="00D059A0" w:rsidTr="00503FAE">
        <w:tc>
          <w:tcPr>
            <w:tcW w:w="5025" w:type="dxa"/>
          </w:tcPr>
          <w:p w:rsidR="006B57D5" w:rsidRPr="00D059A0" w:rsidRDefault="00B025A1" w:rsidP="00DE72D1">
            <w:pPr>
              <w:pStyle w:val="BodyText"/>
              <w:ind w:left="221" w:right="-563"/>
              <w:rPr>
                <w:rFonts w:ascii="Arial" w:hAnsi="Arial" w:cs="Arial"/>
                <w:sz w:val="22"/>
                <w:szCs w:val="22"/>
              </w:rPr>
            </w:pPr>
            <w:r w:rsidRPr="00D059A0">
              <w:rPr>
                <w:rFonts w:ascii="Arial" w:hAnsi="Arial" w:cs="Arial"/>
                <w:sz w:val="22"/>
                <w:szCs w:val="22"/>
              </w:rPr>
              <w:t>Întocmit</w:t>
            </w:r>
            <w:r w:rsidR="006B57D5" w:rsidRPr="00D059A0">
              <w:rPr>
                <w:rFonts w:ascii="Arial" w:hAnsi="Arial" w:cs="Arial"/>
                <w:sz w:val="22"/>
                <w:szCs w:val="22"/>
              </w:rPr>
              <w:t xml:space="preserve">: </w:t>
            </w:r>
            <w:r w:rsidR="006B57D5" w:rsidRPr="00D059A0">
              <w:rPr>
                <w:rFonts w:ascii="Arial" w:hAnsi="Arial" w:cs="Arial"/>
                <w:sz w:val="20"/>
                <w:szCs w:val="20"/>
              </w:rPr>
              <w:t xml:space="preserve">Expert </w:t>
            </w:r>
            <w:r w:rsidRPr="00D059A0">
              <w:rPr>
                <w:rFonts w:ascii="Arial" w:hAnsi="Arial" w:cs="Arial"/>
                <w:sz w:val="20"/>
                <w:szCs w:val="20"/>
              </w:rPr>
              <w:t>1</w:t>
            </w:r>
            <w:r w:rsidR="006B57D5" w:rsidRPr="00D059A0">
              <w:rPr>
                <w:rFonts w:ascii="Arial" w:hAnsi="Arial" w:cs="Arial"/>
                <w:sz w:val="20"/>
                <w:szCs w:val="20"/>
              </w:rPr>
              <w:t xml:space="preserve"> GAL </w:t>
            </w:r>
            <w:r w:rsidR="003D2036" w:rsidRPr="00D059A0">
              <w:rPr>
                <w:rFonts w:ascii="Arial" w:hAnsi="Arial" w:cs="Arial"/>
                <w:sz w:val="20"/>
                <w:szCs w:val="20"/>
              </w:rPr>
              <w:t>DOBROGEA VERDE</w:t>
            </w:r>
          </w:p>
          <w:p w:rsidR="006B57D5" w:rsidRPr="00D059A0" w:rsidRDefault="006B57D5" w:rsidP="00DE72D1">
            <w:pPr>
              <w:tabs>
                <w:tab w:val="left" w:pos="4500"/>
              </w:tabs>
              <w:ind w:left="221" w:right="-563"/>
              <w:rPr>
                <w:rFonts w:ascii="Arial" w:hAnsi="Arial" w:cs="Arial"/>
                <w:i/>
              </w:rPr>
            </w:pPr>
            <w:r w:rsidRPr="00D059A0">
              <w:rPr>
                <w:rFonts w:ascii="Arial" w:hAnsi="Arial" w:cs="Arial"/>
                <w:i/>
              </w:rPr>
              <w:t>Nume/Prenume</w:t>
            </w:r>
            <w:r w:rsidRPr="00D059A0">
              <w:rPr>
                <w:rFonts w:ascii="Arial" w:hAnsi="Arial" w:cs="Arial"/>
                <w:i/>
                <w:spacing w:val="1"/>
              </w:rPr>
              <w:t xml:space="preserve"> </w:t>
            </w:r>
            <w:r w:rsidRPr="00D059A0">
              <w:rPr>
                <w:rFonts w:ascii="Arial" w:hAnsi="Arial" w:cs="Arial"/>
                <w:i/>
                <w:u w:val="single"/>
              </w:rPr>
              <w:t xml:space="preserve"> _____________________   </w:t>
            </w:r>
          </w:p>
          <w:p w:rsidR="006B57D5" w:rsidRPr="00D059A0" w:rsidRDefault="006B57D5" w:rsidP="00DE72D1">
            <w:pPr>
              <w:tabs>
                <w:tab w:val="left" w:pos="2595"/>
              </w:tabs>
              <w:ind w:left="221" w:right="-563"/>
              <w:rPr>
                <w:rFonts w:ascii="Arial" w:hAnsi="Arial" w:cs="Arial"/>
              </w:rPr>
            </w:pPr>
            <w:r w:rsidRPr="00D059A0">
              <w:rPr>
                <w:rFonts w:ascii="Arial" w:hAnsi="Arial" w:cs="Arial"/>
                <w:i/>
              </w:rPr>
              <w:t>Semnătura</w:t>
            </w:r>
            <w:r w:rsidRPr="00D059A0">
              <w:rPr>
                <w:rFonts w:ascii="Arial" w:hAnsi="Arial" w:cs="Arial"/>
                <w:i/>
                <w:spacing w:val="-1"/>
              </w:rPr>
              <w:t xml:space="preserve"> </w:t>
            </w:r>
            <w:r w:rsidRPr="00D059A0">
              <w:rPr>
                <w:rFonts w:ascii="Arial" w:hAnsi="Arial" w:cs="Arial"/>
                <w:u w:val="single"/>
              </w:rPr>
              <w:t xml:space="preserve"> </w:t>
            </w:r>
            <w:r w:rsidRPr="00D059A0">
              <w:rPr>
                <w:rFonts w:ascii="Arial" w:hAnsi="Arial" w:cs="Arial"/>
                <w:u w:val="single"/>
              </w:rPr>
              <w:tab/>
              <w:t>_______________</w:t>
            </w:r>
          </w:p>
          <w:p w:rsidR="006B57D5" w:rsidRPr="00D059A0" w:rsidRDefault="006B57D5" w:rsidP="00DE72D1">
            <w:pPr>
              <w:tabs>
                <w:tab w:val="left" w:pos="1294"/>
                <w:tab w:val="left" w:pos="1982"/>
                <w:tab w:val="left" w:pos="3082"/>
              </w:tabs>
              <w:ind w:left="221" w:right="-563"/>
              <w:rPr>
                <w:rFonts w:ascii="Arial" w:hAnsi="Arial" w:cs="Arial"/>
              </w:rPr>
            </w:pPr>
            <w:r w:rsidRPr="00D059A0">
              <w:rPr>
                <w:rFonts w:ascii="Arial" w:hAnsi="Arial" w:cs="Arial"/>
                <w:i/>
              </w:rPr>
              <w:t>Data</w:t>
            </w:r>
            <w:r w:rsidRPr="00D059A0">
              <w:rPr>
                <w:rFonts w:ascii="Arial" w:hAnsi="Arial" w:cs="Arial"/>
                <w:i/>
                <w:u w:val="single"/>
              </w:rPr>
              <w:t xml:space="preserve"> </w:t>
            </w:r>
            <w:r w:rsidRPr="00D059A0">
              <w:rPr>
                <w:rFonts w:ascii="Arial" w:hAnsi="Arial" w:cs="Arial"/>
                <w:i/>
                <w:u w:val="single"/>
              </w:rPr>
              <w:tab/>
            </w:r>
            <w:r w:rsidRPr="00D059A0">
              <w:rPr>
                <w:rFonts w:ascii="Arial" w:hAnsi="Arial" w:cs="Arial"/>
                <w:i/>
              </w:rPr>
              <w:t>/</w:t>
            </w:r>
            <w:r w:rsidRPr="00D059A0">
              <w:rPr>
                <w:rFonts w:ascii="Arial" w:hAnsi="Arial" w:cs="Arial"/>
                <w:i/>
                <w:u w:val="single"/>
              </w:rPr>
              <w:t xml:space="preserve"> </w:t>
            </w:r>
            <w:r w:rsidRPr="00D059A0">
              <w:rPr>
                <w:rFonts w:ascii="Arial" w:hAnsi="Arial" w:cs="Arial"/>
                <w:i/>
                <w:u w:val="single"/>
              </w:rPr>
              <w:tab/>
            </w:r>
            <w:r w:rsidRPr="00D059A0">
              <w:rPr>
                <w:rFonts w:ascii="Arial" w:hAnsi="Arial" w:cs="Arial"/>
                <w:i/>
              </w:rPr>
              <w:t>/</w:t>
            </w:r>
            <w:r w:rsidRPr="00D059A0">
              <w:rPr>
                <w:rFonts w:ascii="Arial" w:hAnsi="Arial" w:cs="Arial"/>
                <w:i/>
                <w:u w:val="single"/>
              </w:rPr>
              <w:t xml:space="preserve"> </w:t>
            </w:r>
            <w:r w:rsidRPr="00D059A0">
              <w:rPr>
                <w:rFonts w:ascii="Arial" w:hAnsi="Arial" w:cs="Arial"/>
                <w:i/>
                <w:u w:val="single"/>
              </w:rPr>
              <w:tab/>
            </w:r>
          </w:p>
        </w:tc>
        <w:tc>
          <w:tcPr>
            <w:tcW w:w="4820" w:type="dxa"/>
          </w:tcPr>
          <w:p w:rsidR="006B57D5" w:rsidRPr="00D059A0" w:rsidRDefault="00B025A1" w:rsidP="00DE72D1">
            <w:pPr>
              <w:pStyle w:val="BodyText"/>
              <w:ind w:left="221" w:right="-563"/>
              <w:rPr>
                <w:rFonts w:ascii="Arial" w:hAnsi="Arial" w:cs="Arial"/>
                <w:sz w:val="22"/>
                <w:szCs w:val="22"/>
              </w:rPr>
            </w:pPr>
            <w:r w:rsidRPr="00D059A0">
              <w:rPr>
                <w:rFonts w:ascii="Arial" w:hAnsi="Arial" w:cs="Arial"/>
                <w:sz w:val="22"/>
                <w:szCs w:val="22"/>
              </w:rPr>
              <w:t xml:space="preserve">Verificat: </w:t>
            </w:r>
            <w:r w:rsidRPr="00D059A0">
              <w:rPr>
                <w:rFonts w:ascii="Arial" w:hAnsi="Arial" w:cs="Arial"/>
                <w:sz w:val="20"/>
                <w:szCs w:val="20"/>
              </w:rPr>
              <w:t>Expert 2</w:t>
            </w:r>
            <w:r w:rsidR="006B57D5" w:rsidRPr="00D059A0">
              <w:rPr>
                <w:rFonts w:ascii="Arial" w:hAnsi="Arial" w:cs="Arial"/>
                <w:sz w:val="20"/>
                <w:szCs w:val="20"/>
              </w:rPr>
              <w:t xml:space="preserve"> GAL</w:t>
            </w:r>
            <w:r w:rsidR="00E0678D" w:rsidRPr="00D059A0">
              <w:rPr>
                <w:rFonts w:ascii="Arial" w:hAnsi="Arial" w:cs="Arial"/>
                <w:sz w:val="20"/>
                <w:szCs w:val="20"/>
              </w:rPr>
              <w:t xml:space="preserve"> </w:t>
            </w:r>
            <w:r w:rsidR="003D2036" w:rsidRPr="00D059A0">
              <w:rPr>
                <w:rFonts w:ascii="Arial" w:hAnsi="Arial" w:cs="Arial"/>
                <w:sz w:val="20"/>
                <w:szCs w:val="20"/>
              </w:rPr>
              <w:t>DOBROGEA VERDE</w:t>
            </w:r>
          </w:p>
          <w:p w:rsidR="006B57D5" w:rsidRPr="00D059A0" w:rsidRDefault="006B57D5" w:rsidP="00DE72D1">
            <w:pPr>
              <w:tabs>
                <w:tab w:val="left" w:pos="4500"/>
              </w:tabs>
              <w:ind w:left="221" w:right="-563"/>
              <w:rPr>
                <w:rFonts w:ascii="Arial" w:hAnsi="Arial" w:cs="Arial"/>
                <w:i/>
              </w:rPr>
            </w:pPr>
            <w:r w:rsidRPr="00D059A0">
              <w:rPr>
                <w:rFonts w:ascii="Arial" w:hAnsi="Arial" w:cs="Arial"/>
                <w:i/>
              </w:rPr>
              <w:t>Nume/Prenume</w:t>
            </w:r>
            <w:r w:rsidRPr="00D059A0">
              <w:rPr>
                <w:rFonts w:ascii="Arial" w:hAnsi="Arial" w:cs="Arial"/>
                <w:i/>
                <w:spacing w:val="1"/>
              </w:rPr>
              <w:t xml:space="preserve"> </w:t>
            </w:r>
            <w:r w:rsidRPr="00D059A0">
              <w:rPr>
                <w:rFonts w:ascii="Arial" w:hAnsi="Arial" w:cs="Arial"/>
                <w:i/>
                <w:u w:val="single"/>
              </w:rPr>
              <w:t>______________________</w:t>
            </w:r>
          </w:p>
          <w:p w:rsidR="006B57D5" w:rsidRPr="00D059A0" w:rsidRDefault="006B57D5" w:rsidP="00DE72D1">
            <w:pPr>
              <w:tabs>
                <w:tab w:val="left" w:pos="2595"/>
              </w:tabs>
              <w:ind w:left="221" w:right="-563"/>
              <w:rPr>
                <w:rFonts w:ascii="Arial" w:hAnsi="Arial" w:cs="Arial"/>
              </w:rPr>
            </w:pPr>
            <w:r w:rsidRPr="00D059A0">
              <w:rPr>
                <w:rFonts w:ascii="Arial" w:hAnsi="Arial" w:cs="Arial"/>
                <w:i/>
              </w:rPr>
              <w:t>Semnătura</w:t>
            </w:r>
            <w:r w:rsidRPr="00D059A0">
              <w:rPr>
                <w:rFonts w:ascii="Arial" w:hAnsi="Arial" w:cs="Arial"/>
                <w:i/>
                <w:spacing w:val="-1"/>
              </w:rPr>
              <w:t xml:space="preserve"> </w:t>
            </w:r>
            <w:r w:rsidRPr="00D059A0">
              <w:rPr>
                <w:rFonts w:ascii="Arial" w:hAnsi="Arial" w:cs="Arial"/>
                <w:u w:val="single"/>
              </w:rPr>
              <w:t xml:space="preserve"> </w:t>
            </w:r>
            <w:r w:rsidRPr="00D059A0">
              <w:rPr>
                <w:rFonts w:ascii="Arial" w:hAnsi="Arial" w:cs="Arial"/>
                <w:u w:val="single"/>
              </w:rPr>
              <w:tab/>
              <w:t>_______________</w:t>
            </w:r>
          </w:p>
          <w:p w:rsidR="006B57D5" w:rsidRPr="00D059A0" w:rsidRDefault="006B57D5" w:rsidP="00DE72D1">
            <w:pPr>
              <w:tabs>
                <w:tab w:val="left" w:pos="1294"/>
                <w:tab w:val="left" w:pos="1982"/>
                <w:tab w:val="left" w:pos="3082"/>
              </w:tabs>
              <w:ind w:left="221" w:right="-563"/>
              <w:rPr>
                <w:rFonts w:ascii="Arial" w:hAnsi="Arial" w:cs="Arial"/>
                <w:i/>
                <w:u w:val="single"/>
              </w:rPr>
            </w:pPr>
            <w:r w:rsidRPr="00D059A0">
              <w:rPr>
                <w:rFonts w:ascii="Arial" w:hAnsi="Arial" w:cs="Arial"/>
                <w:i/>
              </w:rPr>
              <w:t>Data</w:t>
            </w:r>
            <w:r w:rsidRPr="00D059A0">
              <w:rPr>
                <w:rFonts w:ascii="Arial" w:hAnsi="Arial" w:cs="Arial"/>
                <w:i/>
                <w:u w:val="single"/>
              </w:rPr>
              <w:t xml:space="preserve"> </w:t>
            </w:r>
            <w:r w:rsidRPr="00D059A0">
              <w:rPr>
                <w:rFonts w:ascii="Arial" w:hAnsi="Arial" w:cs="Arial"/>
                <w:i/>
                <w:u w:val="single"/>
              </w:rPr>
              <w:tab/>
            </w:r>
            <w:r w:rsidRPr="00D059A0">
              <w:rPr>
                <w:rFonts w:ascii="Arial" w:hAnsi="Arial" w:cs="Arial"/>
                <w:i/>
              </w:rPr>
              <w:t>/</w:t>
            </w:r>
            <w:r w:rsidRPr="00D059A0">
              <w:rPr>
                <w:rFonts w:ascii="Arial" w:hAnsi="Arial" w:cs="Arial"/>
                <w:i/>
                <w:u w:val="single"/>
              </w:rPr>
              <w:t xml:space="preserve"> </w:t>
            </w:r>
            <w:r w:rsidRPr="00D059A0">
              <w:rPr>
                <w:rFonts w:ascii="Arial" w:hAnsi="Arial" w:cs="Arial"/>
                <w:i/>
                <w:u w:val="single"/>
              </w:rPr>
              <w:tab/>
            </w:r>
            <w:r w:rsidRPr="00D059A0">
              <w:rPr>
                <w:rFonts w:ascii="Arial" w:hAnsi="Arial" w:cs="Arial"/>
                <w:i/>
              </w:rPr>
              <w:t>/</w:t>
            </w:r>
            <w:r w:rsidRPr="00D059A0">
              <w:rPr>
                <w:rFonts w:ascii="Arial" w:hAnsi="Arial" w:cs="Arial"/>
                <w:i/>
                <w:u w:val="single"/>
              </w:rPr>
              <w:t xml:space="preserve"> </w:t>
            </w:r>
            <w:r w:rsidRPr="00D059A0">
              <w:rPr>
                <w:rFonts w:ascii="Arial" w:hAnsi="Arial" w:cs="Arial"/>
                <w:i/>
                <w:u w:val="single"/>
              </w:rPr>
              <w:tab/>
            </w:r>
          </w:p>
        </w:tc>
      </w:tr>
    </w:tbl>
    <w:p w:rsidR="00E626C4" w:rsidRPr="00D059A0" w:rsidRDefault="00E626C4" w:rsidP="008A5563">
      <w:pPr>
        <w:spacing w:after="0" w:line="240" w:lineRule="auto"/>
        <w:ind w:right="-563"/>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2D7CEC" w:rsidRPr="00D059A0" w:rsidRDefault="002D7CEC" w:rsidP="00DE72D1">
      <w:pPr>
        <w:spacing w:after="0" w:line="240" w:lineRule="auto"/>
        <w:ind w:right="-563"/>
        <w:jc w:val="center"/>
        <w:rPr>
          <w:rFonts w:ascii="Arial" w:hAnsi="Arial" w:cs="Arial"/>
          <w:b/>
        </w:rPr>
      </w:pPr>
    </w:p>
    <w:p w:rsidR="001D715F" w:rsidRPr="00D059A0" w:rsidRDefault="001D715F" w:rsidP="00D1481B">
      <w:pPr>
        <w:spacing w:after="0" w:line="240" w:lineRule="auto"/>
        <w:ind w:right="-563"/>
        <w:rPr>
          <w:rFonts w:ascii="Arial" w:hAnsi="Arial" w:cs="Arial"/>
          <w:b/>
        </w:rPr>
      </w:pPr>
    </w:p>
    <w:p w:rsidR="0063512C" w:rsidRPr="00D059A0" w:rsidRDefault="0063512C" w:rsidP="00D1481B">
      <w:pPr>
        <w:spacing w:after="0" w:line="240" w:lineRule="auto"/>
        <w:ind w:right="-563"/>
        <w:rPr>
          <w:rFonts w:ascii="Arial" w:hAnsi="Arial" w:cs="Arial"/>
          <w:b/>
        </w:rPr>
      </w:pPr>
    </w:p>
    <w:p w:rsidR="0063512C" w:rsidRPr="00D059A0" w:rsidRDefault="0063512C" w:rsidP="00D1481B">
      <w:pPr>
        <w:spacing w:after="0" w:line="240" w:lineRule="auto"/>
        <w:ind w:right="-563"/>
        <w:rPr>
          <w:rFonts w:ascii="Arial" w:hAnsi="Arial" w:cs="Arial"/>
          <w:b/>
        </w:rPr>
      </w:pPr>
    </w:p>
    <w:p w:rsidR="0063512C" w:rsidRPr="00D059A0" w:rsidRDefault="0063512C" w:rsidP="00D1481B">
      <w:pPr>
        <w:spacing w:after="0" w:line="240" w:lineRule="auto"/>
        <w:ind w:right="-563"/>
        <w:rPr>
          <w:rFonts w:ascii="Arial" w:hAnsi="Arial" w:cs="Arial"/>
          <w:b/>
        </w:rPr>
      </w:pPr>
    </w:p>
    <w:p w:rsidR="0063512C" w:rsidRPr="00D059A0" w:rsidRDefault="0063512C" w:rsidP="00D1481B">
      <w:pPr>
        <w:spacing w:after="0" w:line="240" w:lineRule="auto"/>
        <w:ind w:right="-563"/>
        <w:rPr>
          <w:rFonts w:ascii="Arial" w:hAnsi="Arial" w:cs="Arial"/>
          <w:b/>
        </w:rPr>
      </w:pPr>
    </w:p>
    <w:p w:rsidR="0063512C" w:rsidRPr="00D059A0" w:rsidRDefault="0063512C" w:rsidP="00D1481B">
      <w:pPr>
        <w:spacing w:after="0" w:line="240" w:lineRule="auto"/>
        <w:ind w:right="-563"/>
        <w:rPr>
          <w:rFonts w:ascii="Arial" w:hAnsi="Arial" w:cs="Arial"/>
          <w:b/>
        </w:rPr>
      </w:pPr>
    </w:p>
    <w:p w:rsidR="0063512C" w:rsidRPr="00D059A0" w:rsidRDefault="0063512C" w:rsidP="00D1481B">
      <w:pPr>
        <w:spacing w:after="0" w:line="240" w:lineRule="auto"/>
        <w:ind w:right="-563"/>
        <w:rPr>
          <w:rFonts w:ascii="Arial" w:hAnsi="Arial" w:cs="Arial"/>
          <w:b/>
        </w:rPr>
      </w:pPr>
    </w:p>
    <w:p w:rsidR="0063512C" w:rsidRPr="00D059A0" w:rsidRDefault="0063512C" w:rsidP="00D1481B">
      <w:pPr>
        <w:spacing w:after="0" w:line="240" w:lineRule="auto"/>
        <w:ind w:right="-563"/>
        <w:rPr>
          <w:rFonts w:ascii="Arial" w:hAnsi="Arial" w:cs="Arial"/>
          <w:b/>
        </w:rPr>
      </w:pPr>
    </w:p>
    <w:p w:rsidR="0063512C" w:rsidRPr="00D059A0" w:rsidRDefault="0063512C" w:rsidP="00D1481B">
      <w:pPr>
        <w:spacing w:after="0" w:line="240" w:lineRule="auto"/>
        <w:ind w:right="-563"/>
        <w:rPr>
          <w:rFonts w:ascii="Arial" w:hAnsi="Arial" w:cs="Arial"/>
          <w:b/>
        </w:rPr>
      </w:pPr>
    </w:p>
    <w:p w:rsidR="0063512C" w:rsidRPr="00D059A0" w:rsidRDefault="0063512C" w:rsidP="00D1481B">
      <w:pPr>
        <w:spacing w:after="0" w:line="240" w:lineRule="auto"/>
        <w:ind w:right="-563"/>
        <w:rPr>
          <w:rFonts w:ascii="Arial" w:hAnsi="Arial" w:cs="Arial"/>
          <w:b/>
        </w:rPr>
      </w:pPr>
    </w:p>
    <w:p w:rsidR="0063512C" w:rsidRPr="00D059A0" w:rsidRDefault="0063512C" w:rsidP="00D1481B">
      <w:pPr>
        <w:spacing w:after="0" w:line="240" w:lineRule="auto"/>
        <w:ind w:right="-563"/>
        <w:rPr>
          <w:rFonts w:ascii="Arial" w:hAnsi="Arial" w:cs="Arial"/>
          <w:b/>
        </w:rPr>
      </w:pPr>
    </w:p>
    <w:p w:rsidR="0063512C" w:rsidRPr="00D059A0" w:rsidRDefault="0063512C" w:rsidP="00D1481B">
      <w:pPr>
        <w:spacing w:after="0" w:line="240" w:lineRule="auto"/>
        <w:ind w:right="-563"/>
        <w:rPr>
          <w:rFonts w:ascii="Arial" w:hAnsi="Arial" w:cs="Arial"/>
          <w:b/>
        </w:rPr>
      </w:pPr>
    </w:p>
    <w:p w:rsidR="0063512C" w:rsidRPr="00D059A0" w:rsidRDefault="0063512C" w:rsidP="00D1481B">
      <w:pPr>
        <w:spacing w:after="0" w:line="240" w:lineRule="auto"/>
        <w:ind w:right="-563"/>
        <w:rPr>
          <w:rFonts w:ascii="Arial" w:hAnsi="Arial" w:cs="Arial"/>
          <w:b/>
        </w:rPr>
      </w:pPr>
    </w:p>
    <w:p w:rsidR="0063512C" w:rsidRPr="00D059A0" w:rsidRDefault="0063512C" w:rsidP="00D1481B">
      <w:pPr>
        <w:spacing w:after="0" w:line="240" w:lineRule="auto"/>
        <w:ind w:right="-563"/>
        <w:rPr>
          <w:rFonts w:ascii="Arial" w:hAnsi="Arial" w:cs="Arial"/>
          <w:b/>
        </w:rPr>
      </w:pPr>
    </w:p>
    <w:p w:rsidR="0063512C" w:rsidRPr="00D059A0" w:rsidRDefault="0063512C" w:rsidP="00D1481B">
      <w:pPr>
        <w:spacing w:after="0" w:line="240" w:lineRule="auto"/>
        <w:ind w:right="-563"/>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1D715F" w:rsidRPr="00D059A0" w:rsidRDefault="001D715F" w:rsidP="00DE72D1">
      <w:pPr>
        <w:spacing w:after="0" w:line="240" w:lineRule="auto"/>
        <w:ind w:right="-563"/>
        <w:jc w:val="center"/>
        <w:rPr>
          <w:rFonts w:ascii="Arial" w:hAnsi="Arial" w:cs="Arial"/>
          <w:b/>
        </w:rPr>
      </w:pPr>
    </w:p>
    <w:p w:rsidR="00682A45" w:rsidRPr="00D059A0" w:rsidRDefault="00682A45" w:rsidP="00DE72D1">
      <w:pPr>
        <w:spacing w:after="0" w:line="240" w:lineRule="auto"/>
        <w:ind w:right="-563"/>
        <w:jc w:val="center"/>
        <w:rPr>
          <w:rFonts w:ascii="Arial" w:hAnsi="Arial" w:cs="Arial"/>
          <w:b/>
        </w:rPr>
      </w:pPr>
      <w:r w:rsidRPr="00D059A0">
        <w:rPr>
          <w:rFonts w:ascii="Arial" w:hAnsi="Arial" w:cs="Arial"/>
          <w:b/>
        </w:rPr>
        <w:lastRenderedPageBreak/>
        <w:t xml:space="preserve">Metodologia pentru </w:t>
      </w:r>
      <w:r w:rsidR="00B86432" w:rsidRPr="00D059A0">
        <w:rPr>
          <w:rFonts w:ascii="Arial" w:hAnsi="Arial" w:cs="Arial"/>
          <w:b/>
        </w:rPr>
        <w:t>verificare</w:t>
      </w:r>
      <w:r w:rsidRPr="00D059A0">
        <w:rPr>
          <w:rFonts w:ascii="Arial" w:hAnsi="Arial" w:cs="Arial"/>
          <w:b/>
        </w:rPr>
        <w:t xml:space="preserve">a </w:t>
      </w:r>
      <w:r w:rsidR="003F1869" w:rsidRPr="00D059A0">
        <w:rPr>
          <w:rFonts w:ascii="Arial" w:hAnsi="Arial" w:cs="Arial"/>
          <w:b/>
        </w:rPr>
        <w:t xml:space="preserve">criteriilor de selecție </w:t>
      </w:r>
    </w:p>
    <w:p w:rsidR="00B86432" w:rsidRPr="00D059A0" w:rsidRDefault="00503FAE" w:rsidP="00DE72D1">
      <w:pPr>
        <w:spacing w:after="0" w:line="240" w:lineRule="auto"/>
        <w:ind w:right="-563"/>
        <w:jc w:val="center"/>
        <w:rPr>
          <w:rFonts w:ascii="Arial" w:hAnsi="Arial" w:cs="Arial"/>
          <w:b/>
        </w:rPr>
      </w:pPr>
      <w:r w:rsidRPr="00D059A0">
        <w:rPr>
          <w:rFonts w:ascii="Arial" w:hAnsi="Arial" w:cs="Arial"/>
          <w:b/>
        </w:rPr>
        <w:t>Măsura 3.1</w:t>
      </w:r>
      <w:r w:rsidR="004859CE" w:rsidRPr="00D059A0">
        <w:rPr>
          <w:rFonts w:ascii="Arial" w:hAnsi="Arial" w:cs="Arial"/>
          <w:b/>
        </w:rPr>
        <w:t>/6A</w:t>
      </w:r>
      <w:r w:rsidR="00682A45" w:rsidRPr="00D059A0">
        <w:rPr>
          <w:rFonts w:ascii="Arial" w:hAnsi="Arial" w:cs="Arial"/>
          <w:b/>
        </w:rPr>
        <w:t xml:space="preserve"> -</w:t>
      </w:r>
      <w:r w:rsidR="00682A45" w:rsidRPr="00D059A0">
        <w:rPr>
          <w:rFonts w:ascii="Arial" w:eastAsia="Times New Roman" w:hAnsi="Arial" w:cs="Arial"/>
          <w:b/>
          <w:bCs/>
          <w:lang w:eastAsia="fr-FR"/>
        </w:rPr>
        <w:t xml:space="preserve"> </w:t>
      </w:r>
      <w:r w:rsidRPr="00D059A0">
        <w:rPr>
          <w:rFonts w:ascii="Arial" w:hAnsi="Arial" w:cs="Arial"/>
          <w:b/>
          <w:bCs/>
          <w:iCs/>
        </w:rPr>
        <w:t>Dezvoltarea activităților non-agricole în teritoriul GAL</w:t>
      </w:r>
      <w:r w:rsidRPr="00D059A0">
        <w:rPr>
          <w:rFonts w:ascii="Arial" w:eastAsia="Times New Roman" w:hAnsi="Arial" w:cs="Arial"/>
          <w:b/>
          <w:bCs/>
          <w:lang w:eastAsia="fr-FR"/>
        </w:rPr>
        <w:t xml:space="preserve">           </w:t>
      </w:r>
      <w:r w:rsidR="004859CE" w:rsidRPr="00D059A0">
        <w:rPr>
          <w:rFonts w:ascii="Arial" w:eastAsia="Times New Roman" w:hAnsi="Arial" w:cs="Arial"/>
          <w:b/>
          <w:bCs/>
          <w:lang w:eastAsia="fr-FR"/>
        </w:rPr>
        <w:t xml:space="preserve">           </w:t>
      </w:r>
    </w:p>
    <w:p w:rsidR="00682A45" w:rsidRPr="00D059A0" w:rsidRDefault="00682A45" w:rsidP="00DE72D1">
      <w:pPr>
        <w:pStyle w:val="Default"/>
        <w:ind w:right="-563"/>
        <w:jc w:val="both"/>
        <w:rPr>
          <w:rFonts w:ascii="Arial" w:hAnsi="Arial" w:cs="Arial"/>
          <w:b/>
          <w:sz w:val="22"/>
          <w:szCs w:val="22"/>
          <w:lang w:val="ro-RO"/>
        </w:rPr>
      </w:pPr>
    </w:p>
    <w:p w:rsidR="00B61BCB" w:rsidRPr="00D059A0" w:rsidRDefault="00B61BCB" w:rsidP="00DE72D1">
      <w:pPr>
        <w:pStyle w:val="Default"/>
        <w:ind w:right="-563"/>
        <w:jc w:val="both"/>
        <w:rPr>
          <w:rFonts w:ascii="Arial" w:hAnsi="Arial" w:cs="Arial"/>
          <w:b/>
          <w:sz w:val="22"/>
          <w:szCs w:val="22"/>
          <w:lang w:val="ro-RO"/>
        </w:rPr>
      </w:pPr>
      <w:r w:rsidRPr="00D059A0">
        <w:rPr>
          <w:rFonts w:ascii="Arial" w:hAnsi="Arial" w:cs="Arial"/>
          <w:b/>
          <w:sz w:val="22"/>
          <w:szCs w:val="22"/>
          <w:lang w:val="ro-RO"/>
        </w:rPr>
        <w:t xml:space="preserve">Evaluarea criteriilor de selecție se va realiza de către experții GAL </w:t>
      </w:r>
      <w:r w:rsidR="003D2036" w:rsidRPr="00D059A0">
        <w:rPr>
          <w:rFonts w:ascii="Arial" w:hAnsi="Arial" w:cs="Arial"/>
          <w:b/>
          <w:sz w:val="22"/>
          <w:szCs w:val="22"/>
          <w:lang w:val="ro-RO"/>
        </w:rPr>
        <w:t>DOBROGEA VERDE</w:t>
      </w:r>
      <w:r w:rsidR="001D715F" w:rsidRPr="00D059A0">
        <w:rPr>
          <w:rFonts w:ascii="Arial" w:hAnsi="Arial" w:cs="Arial"/>
          <w:b/>
          <w:sz w:val="22"/>
          <w:szCs w:val="22"/>
          <w:lang w:val="ro-RO"/>
        </w:rPr>
        <w:t xml:space="preserve">, </w:t>
      </w:r>
      <w:r w:rsidRPr="00D059A0">
        <w:rPr>
          <w:rFonts w:ascii="Arial" w:hAnsi="Arial" w:cs="Arial"/>
          <w:b/>
          <w:sz w:val="22"/>
          <w:szCs w:val="22"/>
          <w:lang w:val="ro-RO"/>
        </w:rPr>
        <w:t xml:space="preserve">doar pentru proiectele care au fost verificate până în această etapă și au fost declarate eligibile. </w:t>
      </w:r>
    </w:p>
    <w:p w:rsidR="00BB2EE2" w:rsidRPr="00D059A0" w:rsidRDefault="00BB2EE2" w:rsidP="00DE72D1">
      <w:pPr>
        <w:pStyle w:val="Default"/>
        <w:ind w:right="-563"/>
        <w:jc w:val="both"/>
        <w:rPr>
          <w:rFonts w:ascii="Arial" w:hAnsi="Arial" w:cs="Arial"/>
          <w:b/>
          <w:sz w:val="22"/>
          <w:szCs w:val="22"/>
          <w:lang w:val="ro-RO"/>
        </w:rPr>
      </w:pPr>
    </w:p>
    <w:p w:rsidR="00BB2EE2" w:rsidRPr="00D059A0" w:rsidRDefault="00BB2EE2" w:rsidP="00DE72D1">
      <w:pPr>
        <w:pStyle w:val="Default"/>
        <w:ind w:right="-563"/>
        <w:jc w:val="both"/>
        <w:rPr>
          <w:rFonts w:ascii="Arial" w:hAnsi="Arial" w:cs="Arial"/>
          <w:b/>
          <w:sz w:val="22"/>
          <w:szCs w:val="22"/>
          <w:lang w:val="ro-RO"/>
        </w:rPr>
      </w:pPr>
      <w:r w:rsidRPr="00D059A0">
        <w:rPr>
          <w:rFonts w:ascii="Arial" w:hAnsi="Arial" w:cs="Arial"/>
          <w:b/>
          <w:sz w:val="22"/>
          <w:szCs w:val="22"/>
          <w:lang w:val="ro-RO"/>
        </w:rPr>
        <w:t xml:space="preserve">Denumire solicitant </w:t>
      </w:r>
    </w:p>
    <w:p w:rsidR="00BB2EE2" w:rsidRPr="00D059A0" w:rsidRDefault="00BB2EE2" w:rsidP="00DE72D1">
      <w:pPr>
        <w:pStyle w:val="Default"/>
        <w:ind w:right="-563"/>
        <w:jc w:val="both"/>
        <w:rPr>
          <w:rFonts w:ascii="Arial" w:hAnsi="Arial" w:cs="Arial"/>
          <w:sz w:val="22"/>
          <w:szCs w:val="22"/>
          <w:lang w:val="ro-RO"/>
        </w:rPr>
      </w:pPr>
      <w:r w:rsidRPr="00D059A0">
        <w:rPr>
          <w:rFonts w:ascii="Arial" w:hAnsi="Arial" w:cs="Arial"/>
          <w:sz w:val="22"/>
          <w:szCs w:val="22"/>
          <w:lang w:val="ro-RO"/>
        </w:rPr>
        <w:t xml:space="preserve">Se preia denumirea din Cererea de finanțare </w:t>
      </w:r>
    </w:p>
    <w:p w:rsidR="00BB2EE2" w:rsidRPr="00D059A0" w:rsidRDefault="00BB2EE2" w:rsidP="00DE72D1">
      <w:pPr>
        <w:pStyle w:val="Default"/>
        <w:ind w:right="-563"/>
        <w:jc w:val="both"/>
        <w:rPr>
          <w:rFonts w:ascii="Arial" w:hAnsi="Arial" w:cs="Arial"/>
          <w:b/>
          <w:sz w:val="22"/>
          <w:szCs w:val="22"/>
          <w:lang w:val="ro-RO"/>
        </w:rPr>
      </w:pPr>
      <w:r w:rsidRPr="00D059A0">
        <w:rPr>
          <w:rFonts w:ascii="Arial" w:hAnsi="Arial" w:cs="Arial"/>
          <w:b/>
          <w:sz w:val="22"/>
          <w:szCs w:val="22"/>
          <w:lang w:val="ro-RO"/>
        </w:rPr>
        <w:t xml:space="preserve">Statutul juridic </w:t>
      </w:r>
    </w:p>
    <w:p w:rsidR="00BB2EE2" w:rsidRPr="00D059A0" w:rsidRDefault="00BB2EE2" w:rsidP="00DE72D1">
      <w:pPr>
        <w:pStyle w:val="Default"/>
        <w:ind w:right="-563"/>
        <w:jc w:val="both"/>
        <w:rPr>
          <w:rFonts w:ascii="Arial" w:hAnsi="Arial" w:cs="Arial"/>
          <w:sz w:val="22"/>
          <w:szCs w:val="22"/>
          <w:lang w:val="ro-RO"/>
        </w:rPr>
      </w:pPr>
      <w:r w:rsidRPr="00D059A0">
        <w:rPr>
          <w:rFonts w:ascii="Arial" w:hAnsi="Arial" w:cs="Arial"/>
          <w:sz w:val="22"/>
          <w:szCs w:val="22"/>
          <w:lang w:val="ro-RO"/>
        </w:rPr>
        <w:t>Se preia statutul juridic din Cererea de finanțare</w:t>
      </w:r>
    </w:p>
    <w:p w:rsidR="00BB2EE2" w:rsidRPr="00D059A0" w:rsidRDefault="00BB2EE2" w:rsidP="00DE72D1">
      <w:pPr>
        <w:pStyle w:val="Default"/>
        <w:ind w:right="-563"/>
        <w:jc w:val="both"/>
        <w:rPr>
          <w:rFonts w:ascii="Arial" w:hAnsi="Arial" w:cs="Arial"/>
          <w:b/>
          <w:sz w:val="22"/>
          <w:szCs w:val="22"/>
          <w:lang w:val="ro-RO"/>
        </w:rPr>
      </w:pPr>
      <w:r w:rsidRPr="00D059A0">
        <w:rPr>
          <w:rFonts w:ascii="Arial" w:hAnsi="Arial" w:cs="Arial"/>
          <w:b/>
          <w:sz w:val="22"/>
          <w:szCs w:val="22"/>
          <w:lang w:val="ro-RO"/>
        </w:rPr>
        <w:t>Date personale (reprezentant legal al solicitantului)</w:t>
      </w:r>
    </w:p>
    <w:p w:rsidR="00BB2EE2" w:rsidRPr="00D059A0" w:rsidRDefault="00BB2EE2" w:rsidP="00DE72D1">
      <w:pPr>
        <w:pStyle w:val="Default"/>
        <w:ind w:right="-563"/>
        <w:jc w:val="both"/>
        <w:rPr>
          <w:rFonts w:ascii="Arial" w:hAnsi="Arial" w:cs="Arial"/>
          <w:b/>
          <w:sz w:val="22"/>
          <w:szCs w:val="22"/>
          <w:lang w:val="ro-RO"/>
        </w:rPr>
      </w:pPr>
      <w:r w:rsidRPr="00D059A0">
        <w:rPr>
          <w:rFonts w:ascii="Arial" w:hAnsi="Arial" w:cs="Arial"/>
          <w:b/>
          <w:sz w:val="22"/>
          <w:szCs w:val="22"/>
          <w:lang w:val="ro-RO"/>
        </w:rPr>
        <w:t>Nume</w:t>
      </w:r>
    </w:p>
    <w:p w:rsidR="00BB2EE2" w:rsidRPr="00D059A0" w:rsidRDefault="00BB2EE2" w:rsidP="00DE72D1">
      <w:pPr>
        <w:pStyle w:val="Default"/>
        <w:ind w:right="-563"/>
        <w:jc w:val="both"/>
        <w:rPr>
          <w:rFonts w:ascii="Arial" w:hAnsi="Arial" w:cs="Arial"/>
          <w:b/>
          <w:sz w:val="22"/>
          <w:szCs w:val="22"/>
          <w:lang w:val="ro-RO"/>
        </w:rPr>
      </w:pPr>
      <w:r w:rsidRPr="00D059A0">
        <w:rPr>
          <w:rFonts w:ascii="Arial" w:hAnsi="Arial" w:cs="Arial"/>
          <w:b/>
          <w:sz w:val="22"/>
          <w:szCs w:val="22"/>
          <w:lang w:val="ro-RO"/>
        </w:rPr>
        <w:t>Prenume</w:t>
      </w:r>
    </w:p>
    <w:p w:rsidR="00BB2EE2" w:rsidRPr="00D059A0" w:rsidRDefault="00BB2EE2" w:rsidP="00DE72D1">
      <w:pPr>
        <w:pStyle w:val="Default"/>
        <w:ind w:right="-563"/>
        <w:jc w:val="both"/>
        <w:rPr>
          <w:rFonts w:ascii="Arial" w:hAnsi="Arial" w:cs="Arial"/>
          <w:b/>
          <w:sz w:val="22"/>
          <w:szCs w:val="22"/>
          <w:lang w:val="ro-RO"/>
        </w:rPr>
      </w:pPr>
      <w:proofErr w:type="spellStart"/>
      <w:r w:rsidRPr="00D059A0">
        <w:rPr>
          <w:rFonts w:ascii="Arial" w:hAnsi="Arial" w:cs="Arial"/>
          <w:b/>
          <w:sz w:val="22"/>
          <w:szCs w:val="22"/>
          <w:lang w:val="ro-RO"/>
        </w:rPr>
        <w:t>Funcţie</w:t>
      </w:r>
      <w:proofErr w:type="spellEnd"/>
    </w:p>
    <w:p w:rsidR="00BB2EE2" w:rsidRPr="00D059A0" w:rsidRDefault="00BB2EE2" w:rsidP="00DE72D1">
      <w:pPr>
        <w:pStyle w:val="Default"/>
        <w:ind w:right="-563"/>
        <w:jc w:val="both"/>
        <w:rPr>
          <w:rFonts w:ascii="Arial" w:hAnsi="Arial" w:cs="Arial"/>
          <w:sz w:val="22"/>
          <w:szCs w:val="22"/>
          <w:lang w:val="ro-RO"/>
        </w:rPr>
      </w:pPr>
      <w:r w:rsidRPr="00D059A0">
        <w:rPr>
          <w:rFonts w:ascii="Arial" w:hAnsi="Arial" w:cs="Arial"/>
          <w:sz w:val="22"/>
          <w:szCs w:val="22"/>
          <w:lang w:val="ro-RO"/>
        </w:rPr>
        <w:t>Se preiau informațiile din Cererea de finanțare</w:t>
      </w:r>
    </w:p>
    <w:p w:rsidR="00BB2EE2" w:rsidRPr="00D059A0" w:rsidRDefault="00BB2EE2" w:rsidP="00DE72D1">
      <w:pPr>
        <w:pStyle w:val="Default"/>
        <w:ind w:right="-563"/>
        <w:jc w:val="both"/>
        <w:rPr>
          <w:rFonts w:ascii="Arial" w:hAnsi="Arial" w:cs="Arial"/>
          <w:b/>
          <w:sz w:val="22"/>
          <w:szCs w:val="22"/>
          <w:lang w:val="ro-RO"/>
        </w:rPr>
      </w:pPr>
      <w:r w:rsidRPr="00D059A0">
        <w:rPr>
          <w:rFonts w:ascii="Arial" w:hAnsi="Arial" w:cs="Arial"/>
          <w:b/>
          <w:sz w:val="22"/>
          <w:szCs w:val="22"/>
          <w:lang w:val="ro-RO"/>
        </w:rPr>
        <w:t>Titlul proiectului</w:t>
      </w:r>
    </w:p>
    <w:p w:rsidR="00BB2EE2" w:rsidRPr="00D059A0" w:rsidRDefault="00BB2EE2" w:rsidP="00DE72D1">
      <w:pPr>
        <w:pStyle w:val="Default"/>
        <w:ind w:right="-563"/>
        <w:jc w:val="both"/>
        <w:rPr>
          <w:rFonts w:ascii="Arial" w:hAnsi="Arial" w:cs="Arial"/>
          <w:sz w:val="22"/>
          <w:szCs w:val="22"/>
          <w:lang w:val="ro-RO"/>
        </w:rPr>
      </w:pPr>
      <w:r w:rsidRPr="00D059A0">
        <w:rPr>
          <w:rFonts w:ascii="Arial" w:hAnsi="Arial" w:cs="Arial"/>
          <w:sz w:val="22"/>
          <w:szCs w:val="22"/>
          <w:lang w:val="ro-RO"/>
        </w:rPr>
        <w:t>Se preia titlul proiectului din Cererea de finanțare.</w:t>
      </w:r>
    </w:p>
    <w:p w:rsidR="00BB2EE2" w:rsidRPr="00D059A0" w:rsidRDefault="00BB2EE2" w:rsidP="00DE72D1">
      <w:pPr>
        <w:pStyle w:val="Default"/>
        <w:ind w:right="-563"/>
        <w:jc w:val="both"/>
        <w:rPr>
          <w:rFonts w:ascii="Arial" w:hAnsi="Arial" w:cs="Arial"/>
          <w:b/>
          <w:sz w:val="22"/>
          <w:szCs w:val="22"/>
          <w:lang w:val="ro-RO"/>
        </w:rPr>
      </w:pPr>
      <w:r w:rsidRPr="00D059A0">
        <w:rPr>
          <w:rFonts w:ascii="Arial" w:hAnsi="Arial" w:cs="Arial"/>
          <w:b/>
          <w:sz w:val="22"/>
          <w:szCs w:val="22"/>
          <w:lang w:val="ro-RO"/>
        </w:rPr>
        <w:t xml:space="preserve">Perioada sesiunii de depunere de proiecte GAL </w:t>
      </w:r>
    </w:p>
    <w:p w:rsidR="00BB2EE2" w:rsidRPr="00D059A0" w:rsidRDefault="00BB2EE2" w:rsidP="00DE72D1">
      <w:pPr>
        <w:pStyle w:val="Default"/>
        <w:ind w:right="-563"/>
        <w:jc w:val="both"/>
        <w:rPr>
          <w:rFonts w:ascii="Arial" w:hAnsi="Arial" w:cs="Arial"/>
          <w:sz w:val="22"/>
          <w:szCs w:val="22"/>
          <w:lang w:val="ro-RO"/>
        </w:rPr>
      </w:pPr>
      <w:r w:rsidRPr="00D059A0">
        <w:rPr>
          <w:rFonts w:ascii="Arial" w:hAnsi="Arial" w:cs="Arial"/>
          <w:sz w:val="22"/>
          <w:szCs w:val="22"/>
          <w:lang w:val="ro-RO"/>
        </w:rPr>
        <w:t>Se completează cu data lansării apelului de selecție de către GAL și data limită pentru depunerea proiectelor.</w:t>
      </w:r>
    </w:p>
    <w:p w:rsidR="00BB2EE2" w:rsidRPr="00D059A0" w:rsidRDefault="00BB2EE2" w:rsidP="00DE72D1">
      <w:pPr>
        <w:pStyle w:val="Default"/>
        <w:ind w:right="-563"/>
        <w:jc w:val="both"/>
        <w:rPr>
          <w:rFonts w:ascii="Arial" w:hAnsi="Arial" w:cs="Arial"/>
          <w:b/>
          <w:sz w:val="22"/>
          <w:szCs w:val="22"/>
          <w:lang w:val="ro-RO"/>
        </w:rPr>
      </w:pPr>
      <w:r w:rsidRPr="00D059A0">
        <w:rPr>
          <w:rFonts w:ascii="Arial" w:hAnsi="Arial" w:cs="Arial"/>
          <w:b/>
          <w:sz w:val="22"/>
          <w:szCs w:val="22"/>
          <w:lang w:val="ro-RO"/>
        </w:rPr>
        <w:t xml:space="preserve">Număr și data înregistrării proiectului la GAL </w:t>
      </w:r>
    </w:p>
    <w:p w:rsidR="00BB2EE2" w:rsidRPr="00D059A0" w:rsidRDefault="00BB2EE2" w:rsidP="00DE72D1">
      <w:pPr>
        <w:pStyle w:val="Default"/>
        <w:ind w:right="-563"/>
        <w:jc w:val="both"/>
        <w:rPr>
          <w:rFonts w:ascii="Arial" w:hAnsi="Arial" w:cs="Arial"/>
          <w:sz w:val="22"/>
          <w:szCs w:val="22"/>
          <w:lang w:val="ro-RO"/>
        </w:rPr>
      </w:pPr>
      <w:r w:rsidRPr="00D059A0">
        <w:rPr>
          <w:rFonts w:ascii="Arial" w:hAnsi="Arial" w:cs="Arial"/>
          <w:sz w:val="22"/>
          <w:szCs w:val="22"/>
          <w:lang w:val="ro-RO"/>
        </w:rPr>
        <w:t xml:space="preserve">Se completează cu numărul și data înregistrării proiectului la GAL </w:t>
      </w:r>
      <w:r w:rsidR="003D2036" w:rsidRPr="00D059A0">
        <w:rPr>
          <w:rFonts w:ascii="Arial" w:hAnsi="Arial" w:cs="Arial"/>
          <w:sz w:val="22"/>
          <w:szCs w:val="22"/>
          <w:lang w:val="ro-RO"/>
        </w:rPr>
        <w:t>DOBROGEA VERDE</w:t>
      </w:r>
    </w:p>
    <w:p w:rsidR="00BB2EE2" w:rsidRPr="00D059A0" w:rsidRDefault="00BB2EE2" w:rsidP="00DE72D1">
      <w:pPr>
        <w:pStyle w:val="Default"/>
        <w:ind w:right="-563"/>
        <w:jc w:val="both"/>
        <w:rPr>
          <w:rFonts w:ascii="Arial" w:hAnsi="Arial" w:cs="Arial"/>
          <w:b/>
          <w:sz w:val="22"/>
          <w:szCs w:val="22"/>
          <w:lang w:val="ro-RO"/>
        </w:rPr>
      </w:pPr>
      <w:r w:rsidRPr="00D059A0">
        <w:rPr>
          <w:rFonts w:ascii="Arial" w:hAnsi="Arial" w:cs="Arial"/>
          <w:b/>
          <w:sz w:val="22"/>
          <w:szCs w:val="22"/>
          <w:lang w:val="ro-RO"/>
        </w:rPr>
        <w:t>Obiectivul proiectului</w:t>
      </w:r>
    </w:p>
    <w:p w:rsidR="00BB2EE2" w:rsidRPr="00D059A0" w:rsidRDefault="00BB2EE2" w:rsidP="00DE72D1">
      <w:pPr>
        <w:pStyle w:val="Default"/>
        <w:ind w:right="-563"/>
        <w:jc w:val="both"/>
        <w:rPr>
          <w:rFonts w:ascii="Arial" w:hAnsi="Arial" w:cs="Arial"/>
          <w:sz w:val="22"/>
          <w:szCs w:val="22"/>
          <w:lang w:val="ro-RO"/>
        </w:rPr>
      </w:pPr>
      <w:r w:rsidRPr="00D059A0">
        <w:rPr>
          <w:rFonts w:ascii="Arial" w:hAnsi="Arial" w:cs="Arial"/>
          <w:sz w:val="22"/>
          <w:szCs w:val="22"/>
          <w:lang w:val="ro-RO"/>
        </w:rPr>
        <w:t xml:space="preserve">Se preia obiectivul proiectului conform descrierii menționată în Cererea de finanțare. </w:t>
      </w:r>
    </w:p>
    <w:p w:rsidR="00BB2EE2" w:rsidRPr="00D059A0" w:rsidRDefault="00BB2EE2" w:rsidP="00DE72D1">
      <w:pPr>
        <w:pStyle w:val="Default"/>
        <w:ind w:right="-563"/>
        <w:jc w:val="both"/>
        <w:rPr>
          <w:rFonts w:ascii="Arial" w:hAnsi="Arial" w:cs="Arial"/>
          <w:b/>
          <w:sz w:val="22"/>
          <w:szCs w:val="22"/>
          <w:lang w:val="ro-RO"/>
        </w:rPr>
      </w:pPr>
      <w:r w:rsidRPr="00D059A0">
        <w:rPr>
          <w:rFonts w:ascii="Arial" w:hAnsi="Arial" w:cs="Arial"/>
          <w:b/>
          <w:sz w:val="22"/>
          <w:szCs w:val="22"/>
          <w:lang w:val="ro-RO"/>
        </w:rPr>
        <w:t>Amplasarea proiectului</w:t>
      </w:r>
    </w:p>
    <w:p w:rsidR="00503FAE" w:rsidRPr="00D059A0" w:rsidRDefault="00BB2EE2" w:rsidP="00503FAE">
      <w:pPr>
        <w:pStyle w:val="Default"/>
        <w:ind w:right="-563"/>
        <w:jc w:val="both"/>
        <w:rPr>
          <w:rFonts w:ascii="Arial" w:hAnsi="Arial" w:cs="Arial"/>
          <w:sz w:val="22"/>
          <w:szCs w:val="22"/>
          <w:lang w:val="ro-RO"/>
        </w:rPr>
      </w:pPr>
      <w:r w:rsidRPr="00D059A0">
        <w:rPr>
          <w:rFonts w:ascii="Arial" w:hAnsi="Arial" w:cs="Arial"/>
          <w:sz w:val="22"/>
          <w:szCs w:val="22"/>
          <w:lang w:val="ro-RO"/>
        </w:rPr>
        <w:t xml:space="preserve">Se preia amplasarea menționată în Cererea de finanțare. Se va specifica totodată dacă localizarea proiectului vizează arealul de implementare al investiției, respectiv teritoriul GAL </w:t>
      </w:r>
      <w:r w:rsidR="003D2036" w:rsidRPr="00D059A0">
        <w:rPr>
          <w:rFonts w:ascii="Arial" w:hAnsi="Arial" w:cs="Arial"/>
          <w:sz w:val="22"/>
          <w:szCs w:val="22"/>
          <w:lang w:val="ro-RO"/>
        </w:rPr>
        <w:t>DOBROGEA VERDE</w:t>
      </w:r>
    </w:p>
    <w:p w:rsidR="00503FAE" w:rsidRPr="00D059A0" w:rsidRDefault="00503FAE" w:rsidP="00DE72D1">
      <w:pPr>
        <w:spacing w:after="0" w:line="240" w:lineRule="auto"/>
        <w:ind w:right="-420"/>
        <w:jc w:val="both"/>
        <w:rPr>
          <w:rFonts w:ascii="Arial" w:eastAsia="Times New Roman" w:hAnsi="Arial" w:cs="Arial"/>
        </w:rPr>
      </w:pPr>
    </w:p>
    <w:p w:rsidR="00503FAE" w:rsidRPr="00D059A0" w:rsidRDefault="00503FAE" w:rsidP="00DE72D1">
      <w:pPr>
        <w:spacing w:after="0" w:line="240" w:lineRule="auto"/>
        <w:ind w:right="-420"/>
        <w:jc w:val="both"/>
        <w:rPr>
          <w:rFonts w:ascii="Arial" w:eastAsia="Times New Roman" w:hAnsi="Arial" w:cs="Arial"/>
        </w:rPr>
      </w:pPr>
    </w:p>
    <w:p w:rsidR="00503FAE" w:rsidRPr="00D059A0" w:rsidRDefault="00503FAE" w:rsidP="008A5563">
      <w:pPr>
        <w:pStyle w:val="Default"/>
        <w:ind w:right="-421"/>
        <w:jc w:val="both"/>
        <w:rPr>
          <w:rFonts w:ascii="Arial" w:hAnsi="Arial" w:cs="Arial"/>
          <w:spacing w:val="-2"/>
          <w:sz w:val="22"/>
          <w:szCs w:val="22"/>
          <w:lang w:val="ro-RO"/>
        </w:rPr>
      </w:pPr>
      <w:r w:rsidRPr="00D059A0">
        <w:rPr>
          <w:rFonts w:ascii="Arial" w:hAnsi="Arial" w:cs="Arial"/>
          <w:b/>
          <w:spacing w:val="-2"/>
          <w:sz w:val="22"/>
          <w:szCs w:val="22"/>
          <w:lang w:val="ro-RO"/>
        </w:rPr>
        <w:t xml:space="preserve">CS1. Principiul valorificării caracterului inovator al investițiilor propuse, </w:t>
      </w:r>
      <w:r w:rsidRPr="00D059A0">
        <w:rPr>
          <w:rFonts w:ascii="Arial" w:hAnsi="Arial" w:cs="Arial"/>
          <w:spacing w:val="-2"/>
          <w:sz w:val="22"/>
          <w:szCs w:val="22"/>
          <w:lang w:val="ro-RO"/>
        </w:rPr>
        <w:t>prin proiecte ce vizează inovare/diversificare de produs/serviciu/proces.</w:t>
      </w:r>
    </w:p>
    <w:p w:rsidR="0063512C" w:rsidRPr="00D059A0" w:rsidRDefault="0063512C" w:rsidP="0063512C">
      <w:pPr>
        <w:spacing w:after="0" w:line="240" w:lineRule="auto"/>
        <w:ind w:right="-421"/>
        <w:jc w:val="both"/>
        <w:rPr>
          <w:rFonts w:ascii="Arial" w:hAnsi="Arial" w:cs="Arial"/>
          <w:color w:val="000000"/>
        </w:rPr>
      </w:pPr>
      <w:r w:rsidRPr="00D059A0">
        <w:rPr>
          <w:rFonts w:ascii="Arial" w:hAnsi="Arial" w:cs="Arial"/>
          <w:color w:val="000000"/>
        </w:rPr>
        <w:t>Criteriul se punctează în situația în care investiția vizează un produs/serviciu/proces inovativ/diversificat pentru teritoriul GAL DOBROGEA VERDE prezentat și descris în Studiul de Fezabilitate.</w:t>
      </w:r>
    </w:p>
    <w:p w:rsidR="0063512C" w:rsidRPr="00D059A0" w:rsidRDefault="0063512C" w:rsidP="0063512C">
      <w:pPr>
        <w:spacing w:after="0" w:line="240" w:lineRule="auto"/>
        <w:ind w:right="-421"/>
        <w:jc w:val="both"/>
        <w:rPr>
          <w:rFonts w:ascii="Arial" w:hAnsi="Arial" w:cs="Arial"/>
          <w:color w:val="000000"/>
        </w:rPr>
      </w:pPr>
      <w:r w:rsidRPr="00D059A0">
        <w:rPr>
          <w:rFonts w:ascii="Arial" w:hAnsi="Arial" w:cs="Arial"/>
          <w:color w:val="000000"/>
        </w:rPr>
        <w:t xml:space="preserve">Inovarea este o activitate din care rezultă un produs (bun sau serviciu) nou sau semnificativ </w:t>
      </w:r>
      <w:proofErr w:type="spellStart"/>
      <w:r w:rsidRPr="00D059A0">
        <w:rPr>
          <w:rFonts w:ascii="Arial" w:hAnsi="Arial" w:cs="Arial"/>
          <w:color w:val="000000"/>
        </w:rPr>
        <w:t>îmbunătăţit</w:t>
      </w:r>
      <w:proofErr w:type="spellEnd"/>
      <w:r w:rsidRPr="00D059A0">
        <w:rPr>
          <w:rFonts w:ascii="Arial" w:hAnsi="Arial" w:cs="Arial"/>
          <w:color w:val="000000"/>
        </w:rPr>
        <w:t xml:space="preserve"> lansat pe </w:t>
      </w:r>
      <w:proofErr w:type="spellStart"/>
      <w:r w:rsidRPr="00D059A0">
        <w:rPr>
          <w:rFonts w:ascii="Arial" w:hAnsi="Arial" w:cs="Arial"/>
          <w:color w:val="000000"/>
        </w:rPr>
        <w:t>piaţă</w:t>
      </w:r>
      <w:proofErr w:type="spellEnd"/>
      <w:r w:rsidRPr="00D059A0">
        <w:rPr>
          <w:rFonts w:ascii="Arial" w:hAnsi="Arial" w:cs="Arial"/>
          <w:color w:val="000000"/>
        </w:rPr>
        <w:t xml:space="preserve">, sau reprezintă introducerea în propria întreprindere a unui proces nou sau semnificativ </w:t>
      </w:r>
      <w:proofErr w:type="spellStart"/>
      <w:r w:rsidRPr="00D059A0">
        <w:rPr>
          <w:rFonts w:ascii="Arial" w:hAnsi="Arial" w:cs="Arial"/>
          <w:color w:val="000000"/>
        </w:rPr>
        <w:t>îmbunătăţit</w:t>
      </w:r>
      <w:proofErr w:type="spellEnd"/>
      <w:r w:rsidRPr="00D059A0">
        <w:rPr>
          <w:rFonts w:ascii="Arial" w:hAnsi="Arial" w:cs="Arial"/>
          <w:color w:val="000000"/>
        </w:rPr>
        <w:t>. Se vor considera componente inovative pentru teritoriul GAL DOBROGEA VERDE, servicii/produse/procese care sunt inovative (noi) pentru teritoriul GAL DOBROGEA VERDE.</w:t>
      </w:r>
    </w:p>
    <w:p w:rsidR="00D1636D" w:rsidRPr="00D059A0" w:rsidRDefault="00D1636D" w:rsidP="0063512C">
      <w:pPr>
        <w:spacing w:after="0" w:line="240" w:lineRule="auto"/>
        <w:ind w:right="-421"/>
        <w:jc w:val="both"/>
        <w:rPr>
          <w:rFonts w:ascii="Arial" w:hAnsi="Arial" w:cs="Arial"/>
        </w:rPr>
      </w:pPr>
      <w:r w:rsidRPr="00D059A0">
        <w:rPr>
          <w:rFonts w:ascii="Arial" w:hAnsi="Arial" w:cs="Arial"/>
        </w:rPr>
        <w:t xml:space="preserve">Punctarea acestui criteriu se va face numai dacă solicitantul a prezentat </w:t>
      </w:r>
      <w:proofErr w:type="spellStart"/>
      <w:r w:rsidRPr="00D059A0">
        <w:rPr>
          <w:rFonts w:ascii="Arial" w:hAnsi="Arial" w:cs="Arial"/>
        </w:rPr>
        <w:t>şi</w:t>
      </w:r>
      <w:proofErr w:type="spellEnd"/>
      <w:r w:rsidRPr="00D059A0">
        <w:rPr>
          <w:rFonts w:ascii="Arial" w:hAnsi="Arial" w:cs="Arial"/>
        </w:rPr>
        <w:t xml:space="preserve"> demonstrat în Studiul de fezabilitate (descrierea proiectului) îndeplinirea criteriului de selecție.</w:t>
      </w:r>
    </w:p>
    <w:p w:rsidR="00503FAE" w:rsidRPr="00D059A0" w:rsidRDefault="00503FAE" w:rsidP="008A5563">
      <w:pPr>
        <w:spacing w:after="0" w:line="240" w:lineRule="auto"/>
        <w:ind w:right="-421"/>
        <w:jc w:val="both"/>
        <w:rPr>
          <w:rFonts w:ascii="Arial" w:eastAsia="Times New Roman" w:hAnsi="Arial" w:cs="Arial"/>
        </w:rPr>
      </w:pPr>
      <w:r w:rsidRPr="00D059A0">
        <w:rPr>
          <w:rFonts w:ascii="Arial" w:hAnsi="Arial" w:cs="Arial"/>
          <w:b/>
        </w:rPr>
        <w:t>Documente verificate:</w:t>
      </w:r>
      <w:r w:rsidRPr="00D059A0">
        <w:rPr>
          <w:rFonts w:ascii="Arial" w:hAnsi="Arial" w:cs="Arial"/>
        </w:rPr>
        <w:t xml:space="preserve"> Studiul de fezabilitate</w:t>
      </w:r>
      <w:r w:rsidRPr="00D059A0">
        <w:rPr>
          <w:rFonts w:ascii="Arial" w:eastAsia="Times New Roman" w:hAnsi="Arial" w:cs="Arial"/>
        </w:rPr>
        <w:t>; Cererea de finanțare</w:t>
      </w:r>
    </w:p>
    <w:p w:rsidR="00F919A3" w:rsidRPr="00D059A0" w:rsidRDefault="00F919A3" w:rsidP="008A5563">
      <w:pPr>
        <w:spacing w:after="0" w:line="240" w:lineRule="auto"/>
        <w:ind w:right="-421"/>
        <w:jc w:val="both"/>
        <w:rPr>
          <w:rFonts w:ascii="Arial" w:eastAsia="Times New Roman" w:hAnsi="Arial" w:cs="Arial"/>
        </w:rPr>
      </w:pPr>
      <w:r w:rsidRPr="00D059A0">
        <w:rPr>
          <w:rFonts w:ascii="Arial" w:eastAsia="Times New Roman" w:hAnsi="Arial" w:cs="Arial"/>
        </w:rPr>
        <w:t xml:space="preserve">Dacă criteriul este îndeplinit, expertul GAL va înscrie </w:t>
      </w:r>
      <w:r w:rsidR="00D1481B" w:rsidRPr="00D059A0">
        <w:rPr>
          <w:rFonts w:ascii="Arial" w:eastAsia="Times New Roman" w:hAnsi="Arial" w:cs="Arial"/>
          <w:b/>
        </w:rPr>
        <w:t>20</w:t>
      </w:r>
      <w:r w:rsidRPr="00D059A0">
        <w:rPr>
          <w:rFonts w:ascii="Arial" w:eastAsia="Times New Roman" w:hAnsi="Arial" w:cs="Arial"/>
          <w:b/>
        </w:rPr>
        <w:t xml:space="preserve"> puncte</w:t>
      </w:r>
      <w:r w:rsidRPr="00D059A0">
        <w:rPr>
          <w:rFonts w:ascii="Arial" w:eastAsia="Times New Roman" w:hAnsi="Arial" w:cs="Arial"/>
        </w:rPr>
        <w:t xml:space="preserve"> în coloana Punctaj acordat de GAL. În caz contrar expertul va înscrie </w:t>
      </w:r>
      <w:r w:rsidRPr="00D059A0">
        <w:rPr>
          <w:rFonts w:ascii="Arial" w:eastAsia="Times New Roman" w:hAnsi="Arial" w:cs="Arial"/>
          <w:b/>
        </w:rPr>
        <w:t>0 puncte</w:t>
      </w:r>
      <w:r w:rsidRPr="00D059A0">
        <w:rPr>
          <w:rFonts w:ascii="Arial" w:eastAsia="Times New Roman" w:hAnsi="Arial" w:cs="Arial"/>
        </w:rPr>
        <w:t>.</w:t>
      </w:r>
    </w:p>
    <w:p w:rsidR="00F919A3" w:rsidRPr="00D059A0" w:rsidRDefault="00F919A3" w:rsidP="008A5563">
      <w:pPr>
        <w:pStyle w:val="Default"/>
        <w:ind w:right="-421"/>
        <w:jc w:val="both"/>
        <w:rPr>
          <w:rFonts w:ascii="Arial" w:hAnsi="Arial" w:cs="Arial"/>
          <w:b/>
          <w:bCs/>
          <w:noProof/>
          <w:color w:val="000000" w:themeColor="text1"/>
          <w:sz w:val="22"/>
          <w:szCs w:val="22"/>
          <w:lang w:val="ro-RO"/>
        </w:rPr>
      </w:pPr>
    </w:p>
    <w:p w:rsidR="00503FAE" w:rsidRPr="00D059A0" w:rsidRDefault="00503FAE" w:rsidP="008A5563">
      <w:pPr>
        <w:pStyle w:val="Default"/>
        <w:ind w:right="-421"/>
        <w:jc w:val="both"/>
        <w:rPr>
          <w:rFonts w:ascii="Arial" w:hAnsi="Arial" w:cs="Arial"/>
          <w:b/>
          <w:spacing w:val="-2"/>
          <w:sz w:val="22"/>
          <w:szCs w:val="22"/>
          <w:lang w:val="ro-RO"/>
        </w:rPr>
      </w:pPr>
      <w:r w:rsidRPr="00D059A0">
        <w:rPr>
          <w:rFonts w:ascii="Arial" w:hAnsi="Arial" w:cs="Arial"/>
          <w:b/>
          <w:spacing w:val="-2"/>
          <w:sz w:val="22"/>
          <w:szCs w:val="22"/>
          <w:lang w:val="ro-RO"/>
        </w:rPr>
        <w:t xml:space="preserve">CS2. </w:t>
      </w:r>
      <w:r w:rsidRPr="00D059A0">
        <w:rPr>
          <w:rFonts w:ascii="Arial" w:hAnsi="Arial" w:cs="Arial"/>
          <w:b/>
          <w:bCs/>
          <w:sz w:val="22"/>
          <w:szCs w:val="22"/>
          <w:lang w:val="ro-RO"/>
        </w:rPr>
        <w:t xml:space="preserve">Principiul creării de noi locuri de muncă, </w:t>
      </w:r>
      <w:r w:rsidRPr="00D059A0">
        <w:rPr>
          <w:rFonts w:ascii="Arial" w:hAnsi="Arial" w:cs="Arial"/>
          <w:sz w:val="22"/>
          <w:szCs w:val="22"/>
          <w:lang w:val="ro-RO"/>
        </w:rPr>
        <w:t>prin</w:t>
      </w:r>
      <w:r w:rsidRPr="00D059A0">
        <w:rPr>
          <w:rFonts w:ascii="Arial" w:hAnsi="Arial" w:cs="Arial"/>
          <w:b/>
          <w:bCs/>
          <w:sz w:val="22"/>
          <w:szCs w:val="22"/>
          <w:lang w:val="ro-RO"/>
        </w:rPr>
        <w:t xml:space="preserve"> </w:t>
      </w:r>
      <w:r w:rsidRPr="00D059A0">
        <w:rPr>
          <w:rFonts w:ascii="Arial" w:hAnsi="Arial" w:cs="Arial"/>
          <w:sz w:val="22"/>
          <w:szCs w:val="22"/>
          <w:lang w:val="ro-RO"/>
        </w:rPr>
        <w:t>proiecte ce vizează crearea de noi locuri de muncă</w:t>
      </w:r>
      <w:r w:rsidR="008A5563" w:rsidRPr="00D059A0">
        <w:rPr>
          <w:rFonts w:ascii="Arial" w:hAnsi="Arial" w:cs="Arial"/>
          <w:sz w:val="22"/>
          <w:szCs w:val="22"/>
          <w:lang w:val="ro-RO"/>
        </w:rPr>
        <w:t>.</w:t>
      </w:r>
    </w:p>
    <w:p w:rsidR="0063512C" w:rsidRPr="00D059A0" w:rsidRDefault="0063512C" w:rsidP="0063512C">
      <w:pPr>
        <w:autoSpaceDE w:val="0"/>
        <w:autoSpaceDN w:val="0"/>
        <w:adjustRightInd w:val="0"/>
        <w:ind w:right="-421"/>
        <w:jc w:val="both"/>
        <w:rPr>
          <w:rFonts w:ascii="Arial" w:hAnsi="Arial" w:cs="Arial"/>
        </w:rPr>
      </w:pPr>
      <w:r w:rsidRPr="00D059A0">
        <w:rPr>
          <w:rFonts w:ascii="Arial" w:hAnsi="Arial" w:cs="Arial"/>
        </w:rPr>
        <w:t>Criteriul va fi punctat dacă solicitantul va crea cel puțin un loc de muncă cu normă întreagă prin activitatea propusă.</w:t>
      </w:r>
    </w:p>
    <w:p w:rsidR="0063512C" w:rsidRPr="00D059A0" w:rsidRDefault="0063512C" w:rsidP="0063512C">
      <w:pPr>
        <w:pStyle w:val="Default"/>
        <w:ind w:right="-421"/>
        <w:jc w:val="both"/>
        <w:rPr>
          <w:rFonts w:ascii="Arial" w:hAnsi="Arial" w:cs="Arial"/>
          <w:color w:val="auto"/>
          <w:sz w:val="22"/>
          <w:szCs w:val="22"/>
          <w:lang w:val="ro-RO"/>
        </w:rPr>
      </w:pPr>
      <w:r w:rsidRPr="00D059A0">
        <w:rPr>
          <w:rFonts w:ascii="Arial" w:hAnsi="Arial" w:cs="Arial"/>
          <w:color w:val="auto"/>
          <w:sz w:val="22"/>
          <w:szCs w:val="22"/>
          <w:lang w:val="ro-RO"/>
        </w:rPr>
        <w:t xml:space="preserve">Vor fi luate în considerare doar locurile de muncă nou create prin proiect, nu și cele existente înaintea primirii finanțării și menținute pe perioada de implementare și monitorizare a proiectului. </w:t>
      </w:r>
    </w:p>
    <w:p w:rsidR="0063512C" w:rsidRPr="00D059A0" w:rsidRDefault="0063512C" w:rsidP="0063512C">
      <w:pPr>
        <w:pStyle w:val="Default"/>
        <w:ind w:right="-421"/>
        <w:jc w:val="both"/>
        <w:rPr>
          <w:rFonts w:ascii="Arial" w:hAnsi="Arial" w:cs="Arial"/>
          <w:color w:val="auto"/>
          <w:sz w:val="22"/>
          <w:szCs w:val="22"/>
          <w:lang w:val="ro-RO"/>
        </w:rPr>
      </w:pPr>
      <w:r w:rsidRPr="00D059A0">
        <w:rPr>
          <w:rFonts w:ascii="Arial" w:hAnsi="Arial" w:cs="Arial"/>
          <w:color w:val="auto"/>
          <w:sz w:val="22"/>
          <w:szCs w:val="22"/>
          <w:lang w:val="ro-RO"/>
        </w:rPr>
        <w:lastRenderedPageBreak/>
        <w:t xml:space="preserve">Activitatea de voluntariat nu se consideră crearea de locuri de muncă, însă constituirea de PFA și II poate fi luată în considerare la cuantificarea locurilor de muncă nou create. </w:t>
      </w:r>
    </w:p>
    <w:p w:rsidR="0063512C" w:rsidRPr="00D059A0" w:rsidRDefault="0063512C" w:rsidP="0063512C">
      <w:pPr>
        <w:pStyle w:val="Default"/>
        <w:ind w:right="-421"/>
        <w:jc w:val="both"/>
        <w:rPr>
          <w:rFonts w:ascii="Arial" w:hAnsi="Arial" w:cs="Arial"/>
          <w:color w:val="auto"/>
          <w:sz w:val="22"/>
          <w:szCs w:val="22"/>
          <w:lang w:val="ro-RO"/>
        </w:rPr>
      </w:pPr>
      <w:r w:rsidRPr="00D059A0">
        <w:rPr>
          <w:rFonts w:ascii="Arial" w:hAnsi="Arial" w:cs="Arial"/>
          <w:color w:val="auto"/>
          <w:sz w:val="22"/>
          <w:szCs w:val="22"/>
          <w:lang w:val="ro-RO"/>
        </w:rPr>
        <w:t>În cazul PFA și II, dacă se încadrează în categoria de start-</w:t>
      </w:r>
      <w:proofErr w:type="spellStart"/>
      <w:r w:rsidRPr="00D059A0">
        <w:rPr>
          <w:rFonts w:ascii="Arial" w:hAnsi="Arial" w:cs="Arial"/>
          <w:color w:val="auto"/>
          <w:sz w:val="22"/>
          <w:szCs w:val="22"/>
          <w:lang w:val="ro-RO"/>
        </w:rPr>
        <w:t>up</w:t>
      </w:r>
      <w:proofErr w:type="spellEnd"/>
      <w:r w:rsidRPr="00D059A0">
        <w:rPr>
          <w:rFonts w:ascii="Arial" w:hAnsi="Arial" w:cs="Arial"/>
          <w:color w:val="auto"/>
          <w:sz w:val="22"/>
          <w:szCs w:val="22"/>
          <w:lang w:val="ro-RO"/>
        </w:rPr>
        <w:t xml:space="preserve">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proiect ca loc de muncă propus, la care se pot adăuga și celelalte locuri de muncă previzionate în proiect, pentru care se vor încheia contracte de muncă cu terțe persoane.</w:t>
      </w:r>
    </w:p>
    <w:p w:rsidR="0063512C" w:rsidRPr="00D059A0" w:rsidRDefault="0063512C" w:rsidP="0063512C">
      <w:pPr>
        <w:pStyle w:val="Default"/>
        <w:ind w:right="-421"/>
        <w:jc w:val="both"/>
        <w:rPr>
          <w:rFonts w:ascii="Arial" w:hAnsi="Arial" w:cs="Arial"/>
          <w:color w:val="auto"/>
          <w:sz w:val="22"/>
          <w:szCs w:val="22"/>
          <w:lang w:val="ro-RO"/>
        </w:rPr>
      </w:pPr>
      <w:r w:rsidRPr="00D059A0">
        <w:rPr>
          <w:rFonts w:ascii="Arial" w:hAnsi="Arial" w:cs="Arial"/>
          <w:color w:val="auto"/>
          <w:sz w:val="22"/>
          <w:szCs w:val="22"/>
          <w:lang w:val="ro-RO"/>
        </w:rPr>
        <w:t>În cazul IF, dacă se încadrează în categoria start-</w:t>
      </w:r>
      <w:proofErr w:type="spellStart"/>
      <w:r w:rsidRPr="00D059A0">
        <w:rPr>
          <w:rFonts w:ascii="Arial" w:hAnsi="Arial" w:cs="Arial"/>
          <w:color w:val="auto"/>
          <w:sz w:val="22"/>
          <w:szCs w:val="22"/>
          <w:lang w:val="ro-RO"/>
        </w:rPr>
        <w:t>up</w:t>
      </w:r>
      <w:proofErr w:type="spellEnd"/>
      <w:r w:rsidRPr="00D059A0">
        <w:rPr>
          <w:rFonts w:ascii="Arial" w:hAnsi="Arial" w:cs="Arial"/>
          <w:color w:val="auto"/>
          <w:sz w:val="22"/>
          <w:szCs w:val="22"/>
          <w:lang w:val="ro-RO"/>
        </w:rPr>
        <w:t xml:space="preserve">, membrii unei familii semnatari ai acordului de constituire pot fi luați în calcul la cuantificarea locurilor de muncă cu aceeași condiție </w:t>
      </w:r>
      <w:proofErr w:type="spellStart"/>
      <w:r w:rsidRPr="00D059A0">
        <w:rPr>
          <w:rFonts w:ascii="Arial" w:hAnsi="Arial" w:cs="Arial"/>
          <w:color w:val="auto"/>
          <w:sz w:val="22"/>
          <w:szCs w:val="22"/>
          <w:lang w:val="ro-RO"/>
        </w:rPr>
        <w:t>antemenționată</w:t>
      </w:r>
      <w:proofErr w:type="spellEnd"/>
      <w:r w:rsidRPr="00D059A0">
        <w:rPr>
          <w:rFonts w:ascii="Arial" w:hAnsi="Arial" w:cs="Arial"/>
          <w:color w:val="auto"/>
          <w:sz w:val="22"/>
          <w:szCs w:val="22"/>
          <w:lang w:val="ro-RO"/>
        </w:rPr>
        <w:t>, respectiv ca aceștia să fie menționați în planul de afaceri ca locuri de muncă propuse.</w:t>
      </w:r>
    </w:p>
    <w:p w:rsidR="0063512C" w:rsidRPr="00D059A0" w:rsidRDefault="0063512C" w:rsidP="0063512C">
      <w:pPr>
        <w:pStyle w:val="Default"/>
        <w:ind w:right="-421"/>
        <w:jc w:val="both"/>
        <w:rPr>
          <w:rFonts w:ascii="Arial" w:hAnsi="Arial" w:cs="Arial"/>
          <w:color w:val="auto"/>
          <w:sz w:val="22"/>
          <w:szCs w:val="22"/>
          <w:lang w:val="ro-RO"/>
        </w:rPr>
      </w:pPr>
      <w:r w:rsidRPr="00D059A0">
        <w:rPr>
          <w:rFonts w:ascii="Arial" w:hAnsi="Arial" w:cs="Arial"/>
          <w:color w:val="auto"/>
          <w:sz w:val="22"/>
          <w:szCs w:val="22"/>
          <w:lang w:val="ro-RO"/>
        </w:rPr>
        <w:t>După implementarea obiectivelor proiectului, locurile de muncă nou create vor fi demonstrate prin declarațiile financiare și documentele fiscale ale membrilor semnatari ai acordului de constituire.</w:t>
      </w:r>
    </w:p>
    <w:p w:rsidR="0063512C" w:rsidRPr="00D059A0" w:rsidRDefault="0063512C" w:rsidP="0063512C">
      <w:pPr>
        <w:pStyle w:val="Default"/>
        <w:ind w:right="-421"/>
        <w:jc w:val="both"/>
        <w:rPr>
          <w:rFonts w:ascii="Arial" w:hAnsi="Arial" w:cs="Arial"/>
          <w:color w:val="auto"/>
          <w:sz w:val="22"/>
          <w:szCs w:val="22"/>
          <w:lang w:val="ro-RO"/>
        </w:rPr>
      </w:pPr>
      <w:r w:rsidRPr="00D059A0">
        <w:rPr>
          <w:rFonts w:ascii="Arial" w:hAnsi="Arial" w:cs="Arial"/>
          <w:color w:val="auto"/>
          <w:sz w:val="22"/>
          <w:szCs w:val="22"/>
          <w:lang w:val="ro-RO"/>
        </w:rPr>
        <w:t>În cazul în care solicitantul PFA, II nu se încadrează în categoria start-</w:t>
      </w:r>
      <w:proofErr w:type="spellStart"/>
      <w:r w:rsidRPr="00D059A0">
        <w:rPr>
          <w:rFonts w:ascii="Arial" w:hAnsi="Arial" w:cs="Arial"/>
          <w:color w:val="auto"/>
          <w:sz w:val="22"/>
          <w:szCs w:val="22"/>
          <w:lang w:val="ro-RO"/>
        </w:rPr>
        <w:t>up</w:t>
      </w:r>
      <w:proofErr w:type="spellEnd"/>
      <w:r w:rsidRPr="00D059A0">
        <w:rPr>
          <w:rFonts w:ascii="Arial" w:hAnsi="Arial" w:cs="Arial"/>
          <w:color w:val="auto"/>
          <w:sz w:val="22"/>
          <w:szCs w:val="22"/>
          <w:lang w:val="ro-RO"/>
        </w:rPr>
        <w:t>, vor fi cuantificate doar locurile de muncă propuse prin proiect pentru care se vor încheia contracte de muncă.</w:t>
      </w:r>
    </w:p>
    <w:p w:rsidR="0063512C" w:rsidRPr="00D059A0" w:rsidRDefault="0063512C" w:rsidP="0063512C">
      <w:pPr>
        <w:pStyle w:val="Default"/>
        <w:ind w:right="-421"/>
        <w:jc w:val="both"/>
        <w:rPr>
          <w:rFonts w:ascii="Arial" w:hAnsi="Arial" w:cs="Arial"/>
          <w:color w:val="auto"/>
          <w:sz w:val="22"/>
          <w:szCs w:val="22"/>
          <w:lang w:val="ro-RO"/>
        </w:rPr>
      </w:pPr>
      <w:r w:rsidRPr="00D059A0">
        <w:rPr>
          <w:rFonts w:ascii="Arial" w:hAnsi="Arial" w:cs="Arial"/>
          <w:color w:val="auto"/>
          <w:sz w:val="22"/>
          <w:szCs w:val="22"/>
          <w:lang w:val="ro-RO"/>
        </w:rPr>
        <w:t>Cuantificarea locurilor de muncă:</w:t>
      </w:r>
    </w:p>
    <w:p w:rsidR="0063512C" w:rsidRPr="00D059A0" w:rsidRDefault="0063512C" w:rsidP="0063512C">
      <w:pPr>
        <w:pStyle w:val="Default"/>
        <w:numPr>
          <w:ilvl w:val="0"/>
          <w:numId w:val="15"/>
        </w:numPr>
        <w:ind w:right="-421"/>
        <w:jc w:val="both"/>
        <w:rPr>
          <w:rFonts w:ascii="Arial" w:hAnsi="Arial" w:cs="Arial"/>
          <w:color w:val="auto"/>
          <w:sz w:val="22"/>
          <w:szCs w:val="22"/>
          <w:lang w:val="ro-RO"/>
        </w:rPr>
      </w:pPr>
      <w:r w:rsidRPr="00D059A0">
        <w:rPr>
          <w:rFonts w:ascii="Arial" w:hAnsi="Arial" w:cs="Arial"/>
          <w:color w:val="auto"/>
          <w:sz w:val="22"/>
          <w:szCs w:val="22"/>
          <w:lang w:val="ro-RO"/>
        </w:rPr>
        <w:t>locul de muncă nou creat cu jumătate de normă va reprezenta 0.5 dintr-un loc de muncă;</w:t>
      </w:r>
    </w:p>
    <w:p w:rsidR="0063512C" w:rsidRPr="00D059A0" w:rsidRDefault="0063512C" w:rsidP="0063512C">
      <w:pPr>
        <w:pStyle w:val="Default"/>
        <w:numPr>
          <w:ilvl w:val="0"/>
          <w:numId w:val="15"/>
        </w:numPr>
        <w:ind w:right="-421"/>
        <w:jc w:val="both"/>
        <w:rPr>
          <w:rFonts w:ascii="Arial" w:hAnsi="Arial" w:cs="Arial"/>
          <w:color w:val="auto"/>
          <w:sz w:val="22"/>
          <w:szCs w:val="22"/>
          <w:lang w:val="ro-RO"/>
        </w:rPr>
      </w:pPr>
      <w:r w:rsidRPr="00D059A0">
        <w:rPr>
          <w:rFonts w:ascii="Arial" w:hAnsi="Arial" w:cs="Arial"/>
          <w:color w:val="auto"/>
          <w:sz w:val="22"/>
          <w:szCs w:val="22"/>
          <w:lang w:val="ro-RO"/>
        </w:rPr>
        <w:t>pentru a fi considerat un loc de muncă nou creat, durata contractului trebuie să fie de un an sau mai mare (ex.: un contract încheiat pe o perioadă de 6 luni va prezenta 0.5 din valoarea indicatorului;</w:t>
      </w:r>
    </w:p>
    <w:p w:rsidR="0063512C" w:rsidRPr="00D059A0" w:rsidRDefault="0063512C" w:rsidP="0063512C">
      <w:pPr>
        <w:pStyle w:val="Default"/>
        <w:numPr>
          <w:ilvl w:val="0"/>
          <w:numId w:val="15"/>
        </w:numPr>
        <w:ind w:right="-421"/>
        <w:jc w:val="both"/>
        <w:rPr>
          <w:rFonts w:ascii="Arial" w:hAnsi="Arial" w:cs="Arial"/>
          <w:color w:val="auto"/>
          <w:sz w:val="22"/>
          <w:szCs w:val="22"/>
          <w:lang w:val="ro-RO"/>
        </w:rPr>
      </w:pPr>
      <w:r w:rsidRPr="00D059A0">
        <w:rPr>
          <w:rFonts w:ascii="Arial" w:hAnsi="Arial" w:cs="Arial"/>
          <w:color w:val="auto"/>
          <w:sz w:val="22"/>
          <w:szCs w:val="22"/>
          <w:lang w:val="ro-RO"/>
        </w:rPr>
        <w:t>dacă un loc de muncă cu jumătate de normă, existent înainte de depunerea proiectului, este transformat  într-un loc de muncă cu normă întreagă, valoarea indicatorului este de 0.5 (se consideră crearea prin proiect a unei jumătăți de loc de muncă).</w:t>
      </w:r>
    </w:p>
    <w:p w:rsidR="0063512C" w:rsidRPr="00D059A0" w:rsidRDefault="0063512C" w:rsidP="0063512C">
      <w:pPr>
        <w:pStyle w:val="Default"/>
        <w:ind w:right="-421"/>
        <w:jc w:val="both"/>
        <w:rPr>
          <w:rFonts w:ascii="Arial" w:hAnsi="Arial" w:cs="Arial"/>
          <w:color w:val="auto"/>
          <w:sz w:val="22"/>
          <w:szCs w:val="22"/>
          <w:lang w:val="ro-RO"/>
        </w:rPr>
      </w:pPr>
      <w:r w:rsidRPr="00D059A0">
        <w:rPr>
          <w:rFonts w:ascii="Arial" w:hAnsi="Arial" w:cs="Arial"/>
          <w:color w:val="auto"/>
          <w:sz w:val="22"/>
          <w:szCs w:val="22"/>
          <w:lang w:val="ro-RO"/>
        </w:rPr>
        <w:t>În cazul oricărei forme de auto-angajare (titularul PFA, titular II, membri semnatari ai acordului de constituire IF) se va avea în vedere obligativitatea păstrării de către beneficiar a unei evidențe a programului de lucru și a perioadei de timp lucrate în vederea desfășurării activității specifice, de ex. sub forma unei foi de prezență (pontaj) sau a unui document cu valoare echivalentă.</w:t>
      </w:r>
    </w:p>
    <w:p w:rsidR="00E137D0" w:rsidRPr="00D059A0" w:rsidRDefault="0063512C" w:rsidP="0063512C">
      <w:pPr>
        <w:spacing w:after="0" w:line="240" w:lineRule="auto"/>
        <w:ind w:right="-421"/>
        <w:jc w:val="both"/>
        <w:rPr>
          <w:rFonts w:ascii="Arial" w:eastAsia="Times New Roman" w:hAnsi="Arial" w:cs="Arial"/>
        </w:rPr>
      </w:pPr>
      <w:r w:rsidRPr="00D059A0">
        <w:rPr>
          <w:rFonts w:ascii="Arial" w:hAnsi="Arial" w:cs="Arial"/>
          <w:b/>
        </w:rPr>
        <w:t>Documente verificate:</w:t>
      </w:r>
      <w:r w:rsidRPr="00D059A0">
        <w:rPr>
          <w:rFonts w:ascii="Arial" w:hAnsi="Arial" w:cs="Arial"/>
        </w:rPr>
        <w:t xml:space="preserve"> Cererea de finanțare, Studiul de fezabilitate, Anexa 18. Angajamentul solicitantului privind locurile de muncă create.</w:t>
      </w:r>
    </w:p>
    <w:p w:rsidR="001419CC" w:rsidRPr="00D059A0" w:rsidRDefault="001419CC" w:rsidP="008A5563">
      <w:pPr>
        <w:spacing w:after="0" w:line="240" w:lineRule="auto"/>
        <w:ind w:right="-421"/>
        <w:jc w:val="both"/>
        <w:rPr>
          <w:rFonts w:ascii="Arial" w:eastAsia="Times New Roman" w:hAnsi="Arial" w:cs="Arial"/>
        </w:rPr>
      </w:pPr>
      <w:r w:rsidRPr="00D059A0">
        <w:rPr>
          <w:rFonts w:ascii="Arial" w:eastAsia="Times New Roman" w:hAnsi="Arial" w:cs="Arial"/>
        </w:rPr>
        <w:t>Dacă criteriul este înde</w:t>
      </w:r>
      <w:r w:rsidR="00E137D0" w:rsidRPr="00D059A0">
        <w:rPr>
          <w:rFonts w:ascii="Arial" w:eastAsia="Times New Roman" w:hAnsi="Arial" w:cs="Arial"/>
        </w:rPr>
        <w:t>plinit, expertul GAL va înscrie în coloana Punctaj acordat de GAL</w:t>
      </w:r>
      <w:r w:rsidR="003F1869" w:rsidRPr="00D059A0">
        <w:rPr>
          <w:rFonts w:ascii="Arial" w:eastAsia="Times New Roman" w:hAnsi="Arial" w:cs="Arial"/>
        </w:rPr>
        <w:t xml:space="preserve"> </w:t>
      </w:r>
      <w:r w:rsidR="00512A89" w:rsidRPr="00D059A0">
        <w:rPr>
          <w:rFonts w:ascii="Arial" w:eastAsia="Times New Roman" w:hAnsi="Arial" w:cs="Arial"/>
          <w:b/>
        </w:rPr>
        <w:t>3</w:t>
      </w:r>
      <w:r w:rsidR="006058BA" w:rsidRPr="00D059A0">
        <w:rPr>
          <w:rFonts w:ascii="Arial" w:eastAsia="Times New Roman" w:hAnsi="Arial" w:cs="Arial"/>
          <w:b/>
        </w:rPr>
        <w:t>0</w:t>
      </w:r>
      <w:r w:rsidR="00E137D0" w:rsidRPr="00D059A0">
        <w:rPr>
          <w:rFonts w:ascii="Arial" w:eastAsia="Times New Roman" w:hAnsi="Arial" w:cs="Arial"/>
          <w:b/>
        </w:rPr>
        <w:t xml:space="preserve"> puncte</w:t>
      </w:r>
      <w:r w:rsidR="00E137D0" w:rsidRPr="00D059A0">
        <w:rPr>
          <w:rFonts w:ascii="Arial" w:eastAsia="Times New Roman" w:hAnsi="Arial" w:cs="Arial"/>
        </w:rPr>
        <w:t xml:space="preserve"> pentru </w:t>
      </w:r>
      <w:r w:rsidR="003F1869" w:rsidRPr="00D059A0">
        <w:rPr>
          <w:rFonts w:ascii="Arial" w:eastAsia="Times New Roman" w:hAnsi="Arial" w:cs="Arial"/>
        </w:rPr>
        <w:t>cel puțin un loc de muncă nou creat cu normă întreagă</w:t>
      </w:r>
      <w:r w:rsidR="00E137D0" w:rsidRPr="00D059A0">
        <w:rPr>
          <w:rFonts w:ascii="Arial" w:eastAsia="Times New Roman" w:hAnsi="Arial" w:cs="Arial"/>
        </w:rPr>
        <w:t xml:space="preserve">. Dacă criteriul nu este îndeplinit, </w:t>
      </w:r>
      <w:r w:rsidRPr="00D059A0">
        <w:rPr>
          <w:rFonts w:ascii="Arial" w:eastAsia="Times New Roman" w:hAnsi="Arial" w:cs="Arial"/>
        </w:rPr>
        <w:t xml:space="preserve">expertul va înscrie </w:t>
      </w:r>
      <w:r w:rsidRPr="00D059A0">
        <w:rPr>
          <w:rFonts w:ascii="Arial" w:eastAsia="Times New Roman" w:hAnsi="Arial" w:cs="Arial"/>
          <w:b/>
        </w:rPr>
        <w:t>0 puncte</w:t>
      </w:r>
      <w:r w:rsidRPr="00D059A0">
        <w:rPr>
          <w:rFonts w:ascii="Arial" w:eastAsia="Times New Roman" w:hAnsi="Arial" w:cs="Arial"/>
        </w:rPr>
        <w:t>.</w:t>
      </w:r>
    </w:p>
    <w:p w:rsidR="001419CC" w:rsidRPr="00D059A0" w:rsidRDefault="001419CC" w:rsidP="008A5563">
      <w:pPr>
        <w:pStyle w:val="Default"/>
        <w:ind w:right="-421"/>
        <w:jc w:val="both"/>
        <w:rPr>
          <w:rFonts w:ascii="Arial" w:hAnsi="Arial" w:cs="Arial"/>
          <w:b/>
          <w:sz w:val="22"/>
          <w:szCs w:val="22"/>
          <w:lang w:val="ro-RO"/>
        </w:rPr>
      </w:pPr>
    </w:p>
    <w:p w:rsidR="00503FAE" w:rsidRPr="00D059A0" w:rsidRDefault="00503FAE" w:rsidP="008A5563">
      <w:pPr>
        <w:pStyle w:val="Default"/>
        <w:ind w:right="-421"/>
        <w:jc w:val="both"/>
        <w:rPr>
          <w:rFonts w:ascii="Arial" w:hAnsi="Arial" w:cs="Arial"/>
          <w:i/>
          <w:iCs/>
          <w:sz w:val="22"/>
          <w:szCs w:val="22"/>
          <w:lang w:val="ro-RO"/>
        </w:rPr>
      </w:pPr>
      <w:r w:rsidRPr="00D059A0">
        <w:rPr>
          <w:rFonts w:ascii="Arial" w:hAnsi="Arial" w:cs="Arial"/>
          <w:b/>
          <w:spacing w:val="-2"/>
          <w:sz w:val="22"/>
          <w:szCs w:val="22"/>
          <w:lang w:val="ro-RO"/>
        </w:rPr>
        <w:t xml:space="preserve">CS3. </w:t>
      </w:r>
      <w:r w:rsidRPr="00D059A0">
        <w:rPr>
          <w:rFonts w:ascii="Arial" w:hAnsi="Arial" w:cs="Arial"/>
          <w:b/>
          <w:bCs/>
          <w:sz w:val="22"/>
          <w:szCs w:val="22"/>
          <w:lang w:val="ro-RO"/>
        </w:rPr>
        <w:t xml:space="preserve">Principiul stimulării dezvoltării durabile, </w:t>
      </w:r>
      <w:r w:rsidRPr="00D059A0">
        <w:rPr>
          <w:rFonts w:ascii="Arial" w:hAnsi="Arial" w:cs="Arial"/>
          <w:sz w:val="22"/>
          <w:szCs w:val="22"/>
          <w:lang w:val="ro-RO"/>
        </w:rPr>
        <w:t>prin</w:t>
      </w:r>
      <w:r w:rsidRPr="00D059A0">
        <w:rPr>
          <w:rFonts w:ascii="Arial" w:hAnsi="Arial" w:cs="Arial"/>
          <w:b/>
          <w:bCs/>
          <w:sz w:val="22"/>
          <w:szCs w:val="22"/>
          <w:lang w:val="ro-RO"/>
        </w:rPr>
        <w:t xml:space="preserve"> </w:t>
      </w:r>
      <w:r w:rsidRPr="00D059A0">
        <w:rPr>
          <w:rFonts w:ascii="Arial" w:hAnsi="Arial" w:cs="Arial"/>
          <w:sz w:val="22"/>
          <w:szCs w:val="22"/>
          <w:lang w:val="ro-RO"/>
        </w:rPr>
        <w:t xml:space="preserve">proiecte ce vizează măsuri de îmbunătățire a calității mediului înconjurător și de creștere a eficienței energetice, prin: </w:t>
      </w:r>
      <w:r w:rsidRPr="00D059A0">
        <w:rPr>
          <w:rFonts w:ascii="Arial" w:hAnsi="Arial" w:cs="Arial"/>
          <w:i/>
          <w:iCs/>
          <w:sz w:val="22"/>
          <w:szCs w:val="22"/>
          <w:lang w:val="ro-RO"/>
        </w:rPr>
        <w:t>utilizarea surselor regenerabile de energii; retehnologizarea și/sau înlocuirea echipamentelor cu unele mai eficiente energetic; colectarea selectivă și creșterea gradului de recuperare și reciclare a deșeurilor.</w:t>
      </w:r>
    </w:p>
    <w:p w:rsidR="00010E37" w:rsidRPr="00D059A0" w:rsidRDefault="00010E37" w:rsidP="00010E37">
      <w:pPr>
        <w:spacing w:after="0" w:line="240" w:lineRule="auto"/>
        <w:ind w:right="-421"/>
        <w:jc w:val="both"/>
        <w:rPr>
          <w:rFonts w:ascii="Arial" w:hAnsi="Arial" w:cs="Arial"/>
          <w:color w:val="000000"/>
        </w:rPr>
      </w:pPr>
      <w:r w:rsidRPr="00D059A0">
        <w:rPr>
          <w:rFonts w:ascii="Arial" w:hAnsi="Arial" w:cs="Arial"/>
          <w:color w:val="000000"/>
        </w:rPr>
        <w:t>Criteriul va fi punctat dacă solicitantul prezintă și justifică în Studiul de fezabilitate măsuri pentru îmbunătățirea calității mediului înconjurător/creșterea eficienței energetice.</w:t>
      </w:r>
    </w:p>
    <w:p w:rsidR="00010E37" w:rsidRPr="00D059A0" w:rsidRDefault="00010E37" w:rsidP="00010E37">
      <w:pPr>
        <w:spacing w:after="0" w:line="240" w:lineRule="auto"/>
        <w:ind w:right="-421"/>
        <w:jc w:val="both"/>
        <w:rPr>
          <w:rFonts w:ascii="Arial" w:hAnsi="Arial" w:cs="Arial"/>
          <w:color w:val="000000"/>
        </w:rPr>
      </w:pPr>
      <w:r w:rsidRPr="00D059A0">
        <w:rPr>
          <w:rFonts w:ascii="Arial" w:hAnsi="Arial" w:cs="Arial"/>
          <w:b/>
          <w:color w:val="000000"/>
        </w:rPr>
        <w:t>Documente verificate:</w:t>
      </w:r>
      <w:r w:rsidRPr="00D059A0">
        <w:rPr>
          <w:rFonts w:ascii="Arial" w:hAnsi="Arial" w:cs="Arial"/>
          <w:color w:val="000000"/>
        </w:rPr>
        <w:t xml:space="preserve"> Cererea de finanțare, Studiul de fezabilitate</w:t>
      </w:r>
      <w:r w:rsidRPr="00D059A0">
        <w:rPr>
          <w:rFonts w:ascii="Arial" w:hAnsi="Arial" w:cs="Arial"/>
          <w:color w:val="000000"/>
        </w:rPr>
        <w:t>.</w:t>
      </w:r>
    </w:p>
    <w:p w:rsidR="00DB4465" w:rsidRPr="00D059A0" w:rsidRDefault="00DB4465" w:rsidP="00010E37">
      <w:pPr>
        <w:spacing w:after="0" w:line="240" w:lineRule="auto"/>
        <w:ind w:right="-421"/>
        <w:jc w:val="both"/>
        <w:rPr>
          <w:rFonts w:ascii="Arial" w:eastAsia="Times New Roman" w:hAnsi="Arial" w:cs="Arial"/>
        </w:rPr>
      </w:pPr>
      <w:r w:rsidRPr="00D059A0">
        <w:rPr>
          <w:rFonts w:ascii="Arial" w:eastAsia="Times New Roman" w:hAnsi="Arial" w:cs="Arial"/>
        </w:rPr>
        <w:t xml:space="preserve">Dacă criteriul este îndeplinit, expertul GAL va înscrie </w:t>
      </w:r>
      <w:r w:rsidRPr="00D059A0">
        <w:rPr>
          <w:rFonts w:ascii="Arial" w:eastAsia="Times New Roman" w:hAnsi="Arial" w:cs="Arial"/>
          <w:b/>
        </w:rPr>
        <w:t>1</w:t>
      </w:r>
      <w:r w:rsidR="00512A89" w:rsidRPr="00D059A0">
        <w:rPr>
          <w:rFonts w:ascii="Arial" w:eastAsia="Times New Roman" w:hAnsi="Arial" w:cs="Arial"/>
          <w:b/>
        </w:rPr>
        <w:t>5</w:t>
      </w:r>
      <w:r w:rsidRPr="00D059A0">
        <w:rPr>
          <w:rFonts w:ascii="Arial" w:eastAsia="Times New Roman" w:hAnsi="Arial" w:cs="Arial"/>
          <w:b/>
        </w:rPr>
        <w:t xml:space="preserve"> puncte</w:t>
      </w:r>
      <w:r w:rsidRPr="00D059A0">
        <w:rPr>
          <w:rFonts w:ascii="Arial" w:eastAsia="Times New Roman" w:hAnsi="Arial" w:cs="Arial"/>
        </w:rPr>
        <w:t xml:space="preserve"> în coloana Punctaj acordat de GAL. În caz contrar expertul va înscrie </w:t>
      </w:r>
      <w:r w:rsidRPr="00D059A0">
        <w:rPr>
          <w:rFonts w:ascii="Arial" w:eastAsia="Times New Roman" w:hAnsi="Arial" w:cs="Arial"/>
          <w:b/>
        </w:rPr>
        <w:t>0 puncte</w:t>
      </w:r>
      <w:r w:rsidRPr="00D059A0">
        <w:rPr>
          <w:rFonts w:ascii="Arial" w:eastAsia="Times New Roman" w:hAnsi="Arial" w:cs="Arial"/>
        </w:rPr>
        <w:t>.</w:t>
      </w:r>
    </w:p>
    <w:p w:rsidR="00503FAE" w:rsidRPr="00D059A0" w:rsidRDefault="00503FAE" w:rsidP="008A5563">
      <w:pPr>
        <w:pStyle w:val="Default"/>
        <w:ind w:right="-421"/>
        <w:jc w:val="both"/>
        <w:rPr>
          <w:rFonts w:ascii="Arial" w:eastAsia="Times New Roman" w:hAnsi="Arial" w:cs="Arial"/>
          <w:color w:val="auto"/>
          <w:sz w:val="22"/>
          <w:szCs w:val="22"/>
          <w:lang w:val="ro-RO"/>
        </w:rPr>
      </w:pPr>
    </w:p>
    <w:p w:rsidR="00503FAE" w:rsidRPr="00D059A0" w:rsidRDefault="00503FAE" w:rsidP="008A5563">
      <w:pPr>
        <w:pStyle w:val="Default"/>
        <w:ind w:right="-421"/>
        <w:jc w:val="both"/>
        <w:rPr>
          <w:rFonts w:ascii="Arial" w:eastAsia="Times New Roman" w:hAnsi="Arial" w:cs="Arial"/>
          <w:color w:val="auto"/>
          <w:sz w:val="22"/>
          <w:szCs w:val="22"/>
          <w:lang w:val="ro-RO"/>
        </w:rPr>
      </w:pPr>
      <w:r w:rsidRPr="00D059A0">
        <w:rPr>
          <w:rFonts w:ascii="Arial" w:eastAsia="Times New Roman" w:hAnsi="Arial" w:cs="Arial"/>
          <w:b/>
          <w:color w:val="auto"/>
          <w:sz w:val="22"/>
          <w:szCs w:val="22"/>
          <w:lang w:val="ro-RO"/>
        </w:rPr>
        <w:t>CS4. Principiul privind egalitatea de șanse, de gen și nediscriminarea</w:t>
      </w:r>
      <w:r w:rsidRPr="00D059A0">
        <w:rPr>
          <w:rFonts w:ascii="Arial" w:eastAsia="Times New Roman" w:hAnsi="Arial" w:cs="Arial"/>
          <w:color w:val="auto"/>
          <w:sz w:val="22"/>
          <w:szCs w:val="22"/>
          <w:lang w:val="ro-RO"/>
        </w:rPr>
        <w:t>, prin proiecte ce vizează măsuri de asigurare a egalității de șanse și tratament, prin: angajarea de persoane din categorii defavorizate.</w:t>
      </w:r>
    </w:p>
    <w:p w:rsidR="00010E37" w:rsidRPr="00D059A0" w:rsidRDefault="00010E37" w:rsidP="00010E37">
      <w:pPr>
        <w:spacing w:after="0" w:line="240" w:lineRule="auto"/>
        <w:ind w:right="-421"/>
        <w:jc w:val="both"/>
        <w:rPr>
          <w:rFonts w:ascii="Arial" w:eastAsia="Times New Roman" w:hAnsi="Arial" w:cs="Arial"/>
        </w:rPr>
      </w:pPr>
      <w:r w:rsidRPr="00D059A0">
        <w:rPr>
          <w:rFonts w:ascii="Arial" w:eastAsia="Times New Roman" w:hAnsi="Arial" w:cs="Arial"/>
        </w:rPr>
        <w:t xml:space="preserve">Criteriul va fi punctat dacă solicitantul va crea cel puțin un loc de muncă cu normă întreagă prin activitatea propusă în proiect prin angajarea de persoane din categorii defavorizate. Vor fi luate în considerare doar locurile de muncă nou create prin proiect, nu și cele existente înaintea primirii finanțării și menținute pe perioada de implementare și monitorizare a proiectului. </w:t>
      </w:r>
    </w:p>
    <w:p w:rsidR="00010E37" w:rsidRPr="00D059A0" w:rsidRDefault="00010E37" w:rsidP="00010E37">
      <w:pPr>
        <w:spacing w:after="0" w:line="240" w:lineRule="auto"/>
        <w:ind w:right="-421"/>
        <w:jc w:val="both"/>
        <w:rPr>
          <w:rFonts w:ascii="Arial" w:eastAsia="Times New Roman" w:hAnsi="Arial" w:cs="Arial"/>
        </w:rPr>
      </w:pPr>
      <w:r w:rsidRPr="00D059A0">
        <w:rPr>
          <w:rFonts w:ascii="Arial" w:eastAsia="Times New Roman" w:hAnsi="Arial" w:cs="Arial"/>
          <w:b/>
        </w:rPr>
        <w:lastRenderedPageBreak/>
        <w:t>Documente verificate:</w:t>
      </w:r>
      <w:r w:rsidRPr="00D059A0">
        <w:rPr>
          <w:rFonts w:ascii="Arial" w:eastAsia="Times New Roman" w:hAnsi="Arial" w:cs="Arial"/>
        </w:rPr>
        <w:t xml:space="preserve"> </w:t>
      </w:r>
      <w:r w:rsidRPr="00D059A0">
        <w:rPr>
          <w:rFonts w:ascii="Arial" w:eastAsia="Times New Roman" w:hAnsi="Arial" w:cs="Arial"/>
        </w:rPr>
        <w:t>Studiul de fezabilitate; Cererea de finanțare, Anexa 18. Angajamentul solicitantului  privind locurile de muncă create</w:t>
      </w:r>
    </w:p>
    <w:p w:rsidR="00503FAE" w:rsidRPr="00D059A0" w:rsidRDefault="00503FAE" w:rsidP="00010E37">
      <w:pPr>
        <w:spacing w:after="0" w:line="240" w:lineRule="auto"/>
        <w:ind w:right="-421"/>
        <w:jc w:val="both"/>
        <w:rPr>
          <w:rFonts w:ascii="Arial" w:eastAsia="Times New Roman" w:hAnsi="Arial" w:cs="Arial"/>
        </w:rPr>
      </w:pPr>
      <w:r w:rsidRPr="00D059A0">
        <w:rPr>
          <w:rFonts w:ascii="Arial" w:eastAsia="Times New Roman" w:hAnsi="Arial" w:cs="Arial"/>
        </w:rPr>
        <w:t xml:space="preserve">Dacă criteriul este îndeplinit, expertul GAL va înscrie </w:t>
      </w:r>
      <w:r w:rsidR="00512A89" w:rsidRPr="00D059A0">
        <w:rPr>
          <w:rFonts w:ascii="Arial" w:eastAsia="Times New Roman" w:hAnsi="Arial" w:cs="Arial"/>
          <w:b/>
        </w:rPr>
        <w:t>15</w:t>
      </w:r>
      <w:r w:rsidRPr="00D059A0">
        <w:rPr>
          <w:rFonts w:ascii="Arial" w:eastAsia="Times New Roman" w:hAnsi="Arial" w:cs="Arial"/>
          <w:b/>
        </w:rPr>
        <w:t xml:space="preserve"> puncte</w:t>
      </w:r>
      <w:r w:rsidRPr="00D059A0">
        <w:rPr>
          <w:rFonts w:ascii="Arial" w:eastAsia="Times New Roman" w:hAnsi="Arial" w:cs="Arial"/>
        </w:rPr>
        <w:t xml:space="preserve"> în coloana Punctaj acordat de GAL. În caz contrar expertul va înscrie </w:t>
      </w:r>
      <w:r w:rsidRPr="00D059A0">
        <w:rPr>
          <w:rFonts w:ascii="Arial" w:eastAsia="Times New Roman" w:hAnsi="Arial" w:cs="Arial"/>
          <w:b/>
        </w:rPr>
        <w:t>0 puncte</w:t>
      </w:r>
      <w:r w:rsidRPr="00D059A0">
        <w:rPr>
          <w:rFonts w:ascii="Arial" w:eastAsia="Times New Roman" w:hAnsi="Arial" w:cs="Arial"/>
        </w:rPr>
        <w:t>.</w:t>
      </w:r>
    </w:p>
    <w:p w:rsidR="00503FAE" w:rsidRPr="00D059A0" w:rsidRDefault="00503FAE" w:rsidP="008A5563">
      <w:pPr>
        <w:pStyle w:val="Default"/>
        <w:ind w:right="-421"/>
        <w:jc w:val="both"/>
        <w:rPr>
          <w:rFonts w:ascii="Arial" w:hAnsi="Arial" w:cs="Arial"/>
          <w:sz w:val="22"/>
          <w:szCs w:val="22"/>
          <w:lang w:val="ro-RO"/>
        </w:rPr>
      </w:pPr>
    </w:p>
    <w:p w:rsidR="00503FAE" w:rsidRPr="00D059A0" w:rsidRDefault="00503FAE" w:rsidP="008A5563">
      <w:pPr>
        <w:pStyle w:val="Default"/>
        <w:ind w:right="-421"/>
        <w:jc w:val="both"/>
        <w:rPr>
          <w:rFonts w:ascii="Arial" w:hAnsi="Arial" w:cs="Arial"/>
          <w:sz w:val="22"/>
          <w:szCs w:val="22"/>
          <w:lang w:val="ro-RO"/>
        </w:rPr>
      </w:pPr>
      <w:r w:rsidRPr="00D059A0">
        <w:rPr>
          <w:rFonts w:ascii="Arial" w:hAnsi="Arial" w:cs="Arial"/>
          <w:b/>
          <w:bCs/>
          <w:sz w:val="22"/>
          <w:szCs w:val="22"/>
          <w:lang w:val="ro-RO"/>
        </w:rPr>
        <w:t xml:space="preserve">CS5.Principiul favorizării utilizării noilor tehnologii, </w:t>
      </w:r>
      <w:r w:rsidRPr="00D059A0">
        <w:rPr>
          <w:rFonts w:ascii="Arial" w:hAnsi="Arial" w:cs="Arial"/>
          <w:sz w:val="22"/>
          <w:szCs w:val="22"/>
          <w:lang w:val="ro-RO"/>
        </w:rPr>
        <w:t>prin proiecte ce vizează investiții în echipamente tehnologice și echipamente IT, inclusiv software-</w:t>
      </w:r>
      <w:proofErr w:type="spellStart"/>
      <w:r w:rsidRPr="00D059A0">
        <w:rPr>
          <w:rFonts w:ascii="Arial" w:hAnsi="Arial" w:cs="Arial"/>
          <w:sz w:val="22"/>
          <w:szCs w:val="22"/>
          <w:lang w:val="ro-RO"/>
        </w:rPr>
        <w:t>ul</w:t>
      </w:r>
      <w:proofErr w:type="spellEnd"/>
      <w:r w:rsidRPr="00D059A0">
        <w:rPr>
          <w:rFonts w:ascii="Arial" w:hAnsi="Arial" w:cs="Arial"/>
          <w:sz w:val="22"/>
          <w:szCs w:val="22"/>
          <w:lang w:val="ro-RO"/>
        </w:rPr>
        <w:t xml:space="preserve"> aferent.</w:t>
      </w:r>
    </w:p>
    <w:p w:rsidR="002029B7" w:rsidRPr="00D059A0" w:rsidRDefault="002029B7" w:rsidP="002029B7">
      <w:pPr>
        <w:spacing w:after="0" w:line="240" w:lineRule="auto"/>
        <w:ind w:right="-421"/>
        <w:jc w:val="both"/>
        <w:rPr>
          <w:rFonts w:ascii="Arial" w:hAnsi="Arial" w:cs="Arial"/>
          <w:color w:val="000000"/>
        </w:rPr>
      </w:pPr>
      <w:r w:rsidRPr="00D059A0">
        <w:rPr>
          <w:rFonts w:ascii="Arial" w:hAnsi="Arial" w:cs="Arial"/>
          <w:color w:val="000000"/>
        </w:rPr>
        <w:t>Criteriul va fi punctat dacă solicitantul va investi minim 40% din valoarea sprijinului nerambursabil în echipamente tehnologice/ echipamente IT, inclusiv software-</w:t>
      </w:r>
      <w:proofErr w:type="spellStart"/>
      <w:r w:rsidRPr="00D059A0">
        <w:rPr>
          <w:rFonts w:ascii="Arial" w:hAnsi="Arial" w:cs="Arial"/>
          <w:color w:val="000000"/>
        </w:rPr>
        <w:t>ul</w:t>
      </w:r>
      <w:proofErr w:type="spellEnd"/>
      <w:r w:rsidRPr="00D059A0">
        <w:rPr>
          <w:rFonts w:ascii="Arial" w:hAnsi="Arial" w:cs="Arial"/>
          <w:color w:val="000000"/>
        </w:rPr>
        <w:t xml:space="preserve"> aferent, în conformitate cu Lista codurilor CAEN eligibile pentru </w:t>
      </w:r>
      <w:proofErr w:type="spellStart"/>
      <w:r w:rsidRPr="00D059A0">
        <w:rPr>
          <w:rFonts w:ascii="Arial" w:hAnsi="Arial" w:cs="Arial"/>
          <w:color w:val="000000"/>
        </w:rPr>
        <w:t>finanţare</w:t>
      </w:r>
      <w:proofErr w:type="spellEnd"/>
      <w:r w:rsidRPr="00D059A0">
        <w:rPr>
          <w:rFonts w:ascii="Arial" w:hAnsi="Arial" w:cs="Arial"/>
          <w:color w:val="000000"/>
        </w:rPr>
        <w:t xml:space="preserve"> în cadrul măsurii 3.1/6A.</w:t>
      </w:r>
    </w:p>
    <w:p w:rsidR="002029B7" w:rsidRPr="00D059A0" w:rsidRDefault="002029B7" w:rsidP="002029B7">
      <w:pPr>
        <w:spacing w:after="0" w:line="240" w:lineRule="auto"/>
        <w:ind w:right="-421"/>
        <w:jc w:val="both"/>
        <w:rPr>
          <w:rFonts w:ascii="Arial" w:hAnsi="Arial" w:cs="Arial"/>
          <w:color w:val="000000"/>
        </w:rPr>
      </w:pPr>
      <w:r w:rsidRPr="00D059A0">
        <w:rPr>
          <w:rFonts w:ascii="Arial" w:hAnsi="Arial" w:cs="Arial"/>
          <w:color w:val="000000"/>
        </w:rPr>
        <w:t xml:space="preserve">Prin echipamente tehnologice, se înțeleg bunurile descrise din H.G. 2139/2004 pentru aprobarea Catalogului privind clasificarea </w:t>
      </w:r>
      <w:proofErr w:type="spellStart"/>
      <w:r w:rsidRPr="00D059A0">
        <w:rPr>
          <w:rFonts w:ascii="Arial" w:hAnsi="Arial" w:cs="Arial"/>
          <w:color w:val="000000"/>
        </w:rPr>
        <w:t>şi</w:t>
      </w:r>
      <w:proofErr w:type="spellEnd"/>
      <w:r w:rsidRPr="00D059A0">
        <w:rPr>
          <w:rFonts w:ascii="Arial" w:hAnsi="Arial" w:cs="Arial"/>
          <w:color w:val="000000"/>
        </w:rPr>
        <w:t xml:space="preserve"> duratele normale de </w:t>
      </w:r>
      <w:proofErr w:type="spellStart"/>
      <w:r w:rsidRPr="00D059A0">
        <w:rPr>
          <w:rFonts w:ascii="Arial" w:hAnsi="Arial" w:cs="Arial"/>
          <w:color w:val="000000"/>
        </w:rPr>
        <w:t>funcţionare</w:t>
      </w:r>
      <w:proofErr w:type="spellEnd"/>
      <w:r w:rsidRPr="00D059A0">
        <w:rPr>
          <w:rFonts w:ascii="Arial" w:hAnsi="Arial" w:cs="Arial"/>
          <w:color w:val="000000"/>
        </w:rPr>
        <w:t xml:space="preserve"> a mijloacelor fixe, cu modificările </w:t>
      </w:r>
      <w:proofErr w:type="spellStart"/>
      <w:r w:rsidRPr="00D059A0">
        <w:rPr>
          <w:rFonts w:ascii="Arial" w:hAnsi="Arial" w:cs="Arial"/>
          <w:color w:val="000000"/>
        </w:rPr>
        <w:t>şi</w:t>
      </w:r>
      <w:proofErr w:type="spellEnd"/>
      <w:r w:rsidRPr="00D059A0">
        <w:rPr>
          <w:rFonts w:ascii="Arial" w:hAnsi="Arial" w:cs="Arial"/>
          <w:color w:val="000000"/>
        </w:rPr>
        <w:t xml:space="preserve"> completările ulterioare.</w:t>
      </w:r>
    </w:p>
    <w:p w:rsidR="00503FAE" w:rsidRPr="00D059A0" w:rsidRDefault="00503FAE" w:rsidP="002029B7">
      <w:pPr>
        <w:spacing w:after="0" w:line="240" w:lineRule="auto"/>
        <w:ind w:right="-421"/>
        <w:jc w:val="both"/>
        <w:rPr>
          <w:rFonts w:ascii="Arial" w:hAnsi="Arial" w:cs="Arial"/>
        </w:rPr>
      </w:pPr>
      <w:r w:rsidRPr="00D059A0">
        <w:rPr>
          <w:rFonts w:ascii="Arial" w:hAnsi="Arial" w:cs="Arial"/>
          <w:b/>
        </w:rPr>
        <w:t>Documente verificate:</w:t>
      </w:r>
      <w:r w:rsidRPr="00D059A0">
        <w:rPr>
          <w:rFonts w:ascii="Arial" w:hAnsi="Arial" w:cs="Arial"/>
        </w:rPr>
        <w:t xml:space="preserve"> Studiul de fezabilitate; Cererea de finanțare</w:t>
      </w:r>
    </w:p>
    <w:p w:rsidR="00AB08E8" w:rsidRPr="00D059A0" w:rsidRDefault="00AB08E8" w:rsidP="008A5563">
      <w:pPr>
        <w:spacing w:after="0" w:line="240" w:lineRule="auto"/>
        <w:ind w:right="-421"/>
        <w:jc w:val="both"/>
        <w:rPr>
          <w:rFonts w:ascii="Arial" w:eastAsia="Times New Roman" w:hAnsi="Arial" w:cs="Arial"/>
        </w:rPr>
      </w:pPr>
      <w:r w:rsidRPr="00D059A0">
        <w:rPr>
          <w:rFonts w:ascii="Arial" w:eastAsia="Times New Roman" w:hAnsi="Arial" w:cs="Arial"/>
        </w:rPr>
        <w:t xml:space="preserve">Dacă criteriul este îndeplinit, expertul GAL va înscrie </w:t>
      </w:r>
      <w:r w:rsidR="00503FAE" w:rsidRPr="00D059A0">
        <w:rPr>
          <w:rFonts w:ascii="Arial" w:eastAsia="Times New Roman" w:hAnsi="Arial" w:cs="Arial"/>
          <w:b/>
        </w:rPr>
        <w:t>2</w:t>
      </w:r>
      <w:r w:rsidRPr="00D059A0">
        <w:rPr>
          <w:rFonts w:ascii="Arial" w:eastAsia="Times New Roman" w:hAnsi="Arial" w:cs="Arial"/>
          <w:b/>
        </w:rPr>
        <w:t>0 puncte</w:t>
      </w:r>
      <w:r w:rsidRPr="00D059A0">
        <w:rPr>
          <w:rFonts w:ascii="Arial" w:eastAsia="Times New Roman" w:hAnsi="Arial" w:cs="Arial"/>
        </w:rPr>
        <w:t xml:space="preserve"> în coloana Punctaj acordat de GAL. În caz contrar expertul va înscrie </w:t>
      </w:r>
      <w:r w:rsidRPr="00D059A0">
        <w:rPr>
          <w:rFonts w:ascii="Arial" w:eastAsia="Times New Roman" w:hAnsi="Arial" w:cs="Arial"/>
          <w:b/>
        </w:rPr>
        <w:t>0 puncte</w:t>
      </w:r>
      <w:r w:rsidRPr="00D059A0">
        <w:rPr>
          <w:rFonts w:ascii="Arial" w:eastAsia="Times New Roman" w:hAnsi="Arial" w:cs="Arial"/>
        </w:rPr>
        <w:t>.</w:t>
      </w:r>
    </w:p>
    <w:p w:rsidR="00DE72D1" w:rsidRPr="00D059A0" w:rsidRDefault="00DE72D1" w:rsidP="008A5563">
      <w:pPr>
        <w:spacing w:after="0" w:line="240" w:lineRule="auto"/>
        <w:ind w:right="-421"/>
        <w:jc w:val="both"/>
        <w:rPr>
          <w:rFonts w:ascii="Arial" w:eastAsia="Times New Roman" w:hAnsi="Arial" w:cs="Arial"/>
        </w:rPr>
      </w:pPr>
    </w:p>
    <w:p w:rsidR="00533BBD" w:rsidRPr="00D059A0" w:rsidRDefault="00503FAE" w:rsidP="008A5563">
      <w:pPr>
        <w:spacing w:after="0" w:line="240" w:lineRule="auto"/>
        <w:ind w:right="-421"/>
        <w:jc w:val="both"/>
        <w:rPr>
          <w:rFonts w:ascii="Arial" w:eastAsia="Times New Roman" w:hAnsi="Arial" w:cs="Arial"/>
        </w:rPr>
      </w:pPr>
      <w:r w:rsidRPr="00D059A0">
        <w:rPr>
          <w:rFonts w:ascii="Arial" w:eastAsia="Times New Roman" w:hAnsi="Arial" w:cs="Arial"/>
        </w:rPr>
        <w:t>În cadrul măsurii M3.1</w:t>
      </w:r>
      <w:r w:rsidR="003F5814" w:rsidRPr="00D059A0">
        <w:rPr>
          <w:rFonts w:ascii="Arial" w:eastAsia="Times New Roman" w:hAnsi="Arial" w:cs="Arial"/>
        </w:rPr>
        <w:t>/6A</w:t>
      </w:r>
      <w:r w:rsidR="00B61BCB" w:rsidRPr="00D059A0">
        <w:rPr>
          <w:rFonts w:ascii="Arial" w:eastAsia="Times New Roman" w:hAnsi="Arial" w:cs="Arial"/>
        </w:rPr>
        <w:t>, p</w:t>
      </w:r>
      <w:r w:rsidR="00656FBC" w:rsidRPr="00D059A0">
        <w:rPr>
          <w:rFonts w:ascii="Arial" w:eastAsia="Times New Roman" w:hAnsi="Arial" w:cs="Arial"/>
        </w:rPr>
        <w:t xml:space="preserve">unctajul minim </w:t>
      </w:r>
      <w:r w:rsidR="00B61BCB" w:rsidRPr="00D059A0">
        <w:rPr>
          <w:rFonts w:ascii="Arial" w:eastAsia="Times New Roman" w:hAnsi="Arial" w:cs="Arial"/>
        </w:rPr>
        <w:t xml:space="preserve">este de </w:t>
      </w:r>
      <w:r w:rsidR="00512A89" w:rsidRPr="00D059A0">
        <w:rPr>
          <w:rFonts w:ascii="Arial" w:eastAsia="Times New Roman" w:hAnsi="Arial" w:cs="Arial"/>
        </w:rPr>
        <w:t>3</w:t>
      </w:r>
      <w:r w:rsidR="00CF2710" w:rsidRPr="00D059A0">
        <w:rPr>
          <w:rFonts w:ascii="Arial" w:eastAsia="Times New Roman" w:hAnsi="Arial" w:cs="Arial"/>
        </w:rPr>
        <w:t>0</w:t>
      </w:r>
      <w:r w:rsidR="00F67C70" w:rsidRPr="00D059A0">
        <w:rPr>
          <w:rFonts w:ascii="Arial" w:eastAsia="Times New Roman" w:hAnsi="Arial" w:cs="Arial"/>
        </w:rPr>
        <w:t xml:space="preserve"> </w:t>
      </w:r>
      <w:r w:rsidR="00B61BCB" w:rsidRPr="00D059A0">
        <w:rPr>
          <w:rFonts w:ascii="Arial" w:eastAsia="Times New Roman" w:hAnsi="Arial" w:cs="Arial"/>
        </w:rPr>
        <w:t>puncte și reprezintă pragul sub care nici un proiect nu poate intra la finanțare.</w:t>
      </w:r>
    </w:p>
    <w:p w:rsidR="00533BBD" w:rsidRPr="00D059A0" w:rsidRDefault="00533BBD" w:rsidP="008A5563">
      <w:pPr>
        <w:spacing w:after="0" w:line="240" w:lineRule="auto"/>
        <w:ind w:right="-421"/>
        <w:jc w:val="both"/>
        <w:rPr>
          <w:rFonts w:ascii="Arial" w:eastAsia="Times New Roman" w:hAnsi="Arial" w:cs="Arial"/>
        </w:rPr>
      </w:pPr>
      <w:r w:rsidRPr="00D059A0">
        <w:rPr>
          <w:rFonts w:ascii="Arial" w:eastAsia="Times New Roman" w:hAnsi="Arial" w:cs="Arial"/>
        </w:rPr>
        <w:t xml:space="preserve">Pentru criteriile de selecție care nu au fost punctate sau punctajul acordat a fost mai mic decât punctajul maxim, </w:t>
      </w:r>
      <w:r w:rsidR="00604E78" w:rsidRPr="00D059A0">
        <w:rPr>
          <w:rFonts w:ascii="Arial" w:eastAsia="Times New Roman" w:hAnsi="Arial" w:cs="Arial"/>
        </w:rPr>
        <w:t>expertul GAL va</w:t>
      </w:r>
      <w:r w:rsidRPr="00D059A0">
        <w:rPr>
          <w:rFonts w:ascii="Arial" w:eastAsia="Times New Roman" w:hAnsi="Arial" w:cs="Arial"/>
        </w:rPr>
        <w:t xml:space="preserve"> indica motivele </w:t>
      </w:r>
      <w:r w:rsidR="00EE41EF" w:rsidRPr="00D059A0">
        <w:rPr>
          <w:rFonts w:ascii="Arial" w:eastAsia="Times New Roman" w:hAnsi="Arial" w:cs="Arial"/>
        </w:rPr>
        <w:t xml:space="preserve">care au stat la bază </w:t>
      </w:r>
      <w:r w:rsidRPr="00D059A0">
        <w:rPr>
          <w:rFonts w:ascii="Arial" w:eastAsia="Times New Roman" w:hAnsi="Arial" w:cs="Arial"/>
        </w:rPr>
        <w:t>în rubrica ”Observații”</w:t>
      </w:r>
      <w:r w:rsidR="006A706A" w:rsidRPr="00D059A0">
        <w:rPr>
          <w:rFonts w:ascii="Arial" w:eastAsia="Times New Roman" w:hAnsi="Arial" w:cs="Arial"/>
        </w:rPr>
        <w:t>.</w:t>
      </w:r>
    </w:p>
    <w:p w:rsidR="00B61BCB" w:rsidRPr="00D059A0" w:rsidRDefault="00B61BCB" w:rsidP="008A5563">
      <w:pPr>
        <w:spacing w:after="0" w:line="240" w:lineRule="auto"/>
        <w:ind w:right="-421"/>
        <w:jc w:val="both"/>
        <w:rPr>
          <w:rFonts w:ascii="Arial" w:eastAsia="Times New Roman" w:hAnsi="Arial" w:cs="Arial"/>
        </w:rPr>
      </w:pPr>
    </w:p>
    <w:p w:rsidR="005D07FF" w:rsidRPr="00D059A0" w:rsidRDefault="005D07FF" w:rsidP="008A5563">
      <w:pPr>
        <w:autoSpaceDE w:val="0"/>
        <w:autoSpaceDN w:val="0"/>
        <w:adjustRightInd w:val="0"/>
        <w:spacing w:after="0" w:line="240" w:lineRule="auto"/>
        <w:ind w:right="-421"/>
        <w:jc w:val="both"/>
        <w:rPr>
          <w:rFonts w:ascii="Arial" w:hAnsi="Arial" w:cs="Arial"/>
          <w:b/>
        </w:rPr>
      </w:pPr>
      <w:r w:rsidRPr="00D059A0">
        <w:rPr>
          <w:rFonts w:ascii="Arial" w:hAnsi="Arial" w:cs="Arial"/>
          <w:b/>
        </w:rPr>
        <w:t>CRITERII PENTRU DEPARTAJAREA PROIECTELOR CU PUNCTAJ EGAL</w:t>
      </w:r>
    </w:p>
    <w:p w:rsidR="005D07FF" w:rsidRPr="00D059A0" w:rsidRDefault="005D07FF" w:rsidP="00DB2682">
      <w:pPr>
        <w:autoSpaceDE w:val="0"/>
        <w:autoSpaceDN w:val="0"/>
        <w:adjustRightInd w:val="0"/>
        <w:spacing w:after="0" w:line="240" w:lineRule="auto"/>
        <w:ind w:right="-421"/>
        <w:jc w:val="both"/>
        <w:rPr>
          <w:rFonts w:ascii="Arial" w:hAnsi="Arial" w:cs="Arial"/>
        </w:rPr>
      </w:pPr>
      <w:r w:rsidRPr="00D059A0">
        <w:rPr>
          <w:rFonts w:ascii="Arial" w:hAnsi="Arial" w:cs="Arial"/>
        </w:rPr>
        <w:t>În cazul în care vor exista mai multe proiecte cu același punctaj, vor fi aplicate următoarele criterii pentru departajare (proiecte care au obținut punctaj pentru criteriile):</w:t>
      </w:r>
    </w:p>
    <w:p w:rsidR="00D33354" w:rsidRPr="00D059A0" w:rsidRDefault="00D33354" w:rsidP="008A5563">
      <w:pPr>
        <w:pStyle w:val="Default"/>
        <w:numPr>
          <w:ilvl w:val="0"/>
          <w:numId w:val="12"/>
        </w:numPr>
        <w:ind w:left="454" w:right="-421"/>
        <w:jc w:val="both"/>
        <w:rPr>
          <w:rFonts w:ascii="Arial" w:hAnsi="Arial" w:cs="Arial"/>
          <w:sz w:val="22"/>
          <w:szCs w:val="22"/>
          <w:lang w:val="ro-RO"/>
        </w:rPr>
      </w:pPr>
      <w:r w:rsidRPr="00D059A0">
        <w:rPr>
          <w:rFonts w:ascii="Arial" w:hAnsi="Arial" w:cs="Arial"/>
          <w:b/>
          <w:color w:val="auto"/>
          <w:spacing w:val="-2"/>
          <w:sz w:val="22"/>
          <w:szCs w:val="22"/>
          <w:lang w:val="ro-RO"/>
        </w:rPr>
        <w:t xml:space="preserve">CS2. </w:t>
      </w:r>
      <w:r w:rsidRPr="00D059A0">
        <w:rPr>
          <w:rFonts w:ascii="Arial" w:hAnsi="Arial" w:cs="Arial"/>
          <w:b/>
          <w:bCs/>
          <w:color w:val="auto"/>
          <w:sz w:val="22"/>
          <w:szCs w:val="22"/>
          <w:lang w:val="ro-RO"/>
        </w:rPr>
        <w:t>Principiul creării de noi locuri de muncă</w:t>
      </w:r>
      <w:r w:rsidRPr="00D059A0">
        <w:rPr>
          <w:rFonts w:ascii="Arial" w:hAnsi="Arial" w:cs="Arial"/>
          <w:i/>
          <w:color w:val="auto"/>
          <w:sz w:val="22"/>
          <w:szCs w:val="22"/>
          <w:lang w:val="ro-RO"/>
        </w:rPr>
        <w:t>;</w:t>
      </w:r>
      <w:r w:rsidRPr="00D059A0">
        <w:rPr>
          <w:rFonts w:ascii="Arial" w:hAnsi="Arial" w:cs="Arial"/>
          <w:color w:val="auto"/>
          <w:sz w:val="22"/>
          <w:szCs w:val="22"/>
          <w:lang w:val="ro-RO"/>
        </w:rPr>
        <w:t xml:space="preserve"> departajarea proiectelor se va face în funcție de numărul de locuri de muncă nou create prin proiect, având prioritate proiectele prin care sunt create un număr mai mare de locuri de muncă. Dacă proiectele supuse departajării au același punctaj la CS2 atunci se trece la departajare conform criteriului 2:</w:t>
      </w:r>
    </w:p>
    <w:p w:rsidR="00503FAE" w:rsidRPr="00D059A0" w:rsidRDefault="00503FAE" w:rsidP="008A5563">
      <w:pPr>
        <w:pStyle w:val="Default"/>
        <w:numPr>
          <w:ilvl w:val="0"/>
          <w:numId w:val="12"/>
        </w:numPr>
        <w:ind w:left="454" w:right="-421"/>
        <w:jc w:val="both"/>
        <w:rPr>
          <w:rFonts w:ascii="Arial" w:hAnsi="Arial" w:cs="Arial"/>
          <w:sz w:val="22"/>
          <w:szCs w:val="22"/>
          <w:lang w:val="ro-RO"/>
        </w:rPr>
      </w:pPr>
      <w:r w:rsidRPr="00D059A0">
        <w:rPr>
          <w:rFonts w:ascii="Arial" w:hAnsi="Arial" w:cs="Arial"/>
          <w:b/>
          <w:bCs/>
          <w:sz w:val="22"/>
          <w:szCs w:val="22"/>
          <w:lang w:val="ro-RO"/>
        </w:rPr>
        <w:t>CS5.Principiul favorizării utilizării noilor tehnologii</w:t>
      </w:r>
      <w:r w:rsidRPr="00D059A0">
        <w:rPr>
          <w:rFonts w:ascii="Arial" w:hAnsi="Arial" w:cs="Arial"/>
          <w:b/>
          <w:i/>
          <w:color w:val="auto"/>
          <w:sz w:val="22"/>
          <w:szCs w:val="22"/>
          <w:lang w:val="ro-RO"/>
        </w:rPr>
        <w:t xml:space="preserve">; </w:t>
      </w:r>
      <w:r w:rsidRPr="00D059A0">
        <w:rPr>
          <w:rFonts w:ascii="Arial" w:hAnsi="Arial" w:cs="Arial"/>
          <w:sz w:val="22"/>
          <w:szCs w:val="22"/>
          <w:lang w:val="ro-RO"/>
        </w:rPr>
        <w:t>dacă proiectele supuse departajării au același punctaj și la CS5, atunci se trece la departajare conform criteriului 3:</w:t>
      </w:r>
    </w:p>
    <w:p w:rsidR="00503FAE" w:rsidRPr="00D059A0" w:rsidRDefault="00503FAE" w:rsidP="008A5563">
      <w:pPr>
        <w:pStyle w:val="Default"/>
        <w:numPr>
          <w:ilvl w:val="0"/>
          <w:numId w:val="12"/>
        </w:numPr>
        <w:ind w:left="454" w:right="-421"/>
        <w:jc w:val="both"/>
        <w:rPr>
          <w:rFonts w:ascii="Arial" w:hAnsi="Arial" w:cs="Arial"/>
          <w:sz w:val="22"/>
          <w:szCs w:val="22"/>
          <w:lang w:val="ro-RO"/>
        </w:rPr>
      </w:pPr>
      <w:r w:rsidRPr="00D059A0">
        <w:rPr>
          <w:rFonts w:ascii="Arial" w:hAnsi="Arial" w:cs="Arial"/>
          <w:b/>
          <w:spacing w:val="-2"/>
          <w:sz w:val="22"/>
          <w:szCs w:val="22"/>
          <w:lang w:val="ro-RO"/>
        </w:rPr>
        <w:t>CS1. Principiul valorificării caracterului inovator al investițiilor propuse</w:t>
      </w:r>
      <w:r w:rsidRPr="00D059A0">
        <w:rPr>
          <w:rFonts w:ascii="Arial" w:hAnsi="Arial" w:cs="Arial"/>
          <w:b/>
          <w:i/>
          <w:sz w:val="22"/>
          <w:szCs w:val="22"/>
          <w:lang w:val="ro-RO"/>
        </w:rPr>
        <w:t>;</w:t>
      </w:r>
    </w:p>
    <w:p w:rsidR="00503FAE" w:rsidRPr="00D059A0" w:rsidRDefault="00503FAE" w:rsidP="008A5563">
      <w:pPr>
        <w:pStyle w:val="Default"/>
        <w:ind w:right="-421"/>
        <w:jc w:val="both"/>
        <w:rPr>
          <w:rFonts w:ascii="Arial" w:hAnsi="Arial" w:cs="Arial"/>
          <w:b/>
          <w:sz w:val="22"/>
          <w:szCs w:val="22"/>
          <w:lang w:val="ro-RO"/>
        </w:rPr>
      </w:pPr>
      <w:r w:rsidRPr="00D059A0">
        <w:rPr>
          <w:rFonts w:ascii="Arial" w:hAnsi="Arial" w:cs="Arial"/>
          <w:b/>
          <w:sz w:val="22"/>
          <w:szCs w:val="22"/>
          <w:lang w:val="ro-RO"/>
        </w:rPr>
        <w:t>În situația în care după departajarea conform criteriilor menționate mai sus, vor exista proiecte cu punctaj egal, departajarea finală se va face în funcție de valoarea eligibilă totală a proiectului, astfel:</w:t>
      </w:r>
    </w:p>
    <w:p w:rsidR="00503FAE" w:rsidRPr="00D059A0" w:rsidRDefault="00503FAE" w:rsidP="002029B7">
      <w:pPr>
        <w:pStyle w:val="ListParagraph"/>
        <w:numPr>
          <w:ilvl w:val="0"/>
          <w:numId w:val="15"/>
        </w:numPr>
        <w:spacing w:after="0" w:line="240" w:lineRule="auto"/>
        <w:ind w:right="-421"/>
        <w:jc w:val="both"/>
        <w:rPr>
          <w:rFonts w:ascii="Arial" w:eastAsia="Times New Roman" w:hAnsi="Arial" w:cs="Arial"/>
        </w:rPr>
      </w:pPr>
      <w:r w:rsidRPr="00D059A0">
        <w:rPr>
          <w:rFonts w:ascii="Arial" w:hAnsi="Arial" w:cs="Arial"/>
        </w:rPr>
        <w:t>Valoarea totală eligibilă a proiectului în ordine crescătoare, proiectele cu o valoare mai mică vor avea prioritate</w:t>
      </w:r>
      <w:bookmarkEnd w:id="1"/>
    </w:p>
    <w:sectPr w:rsidR="00503FAE" w:rsidRPr="00D059A0" w:rsidSect="00CD6F60">
      <w:footerReference w:type="default" r:id="rId17"/>
      <w:pgSz w:w="12240" w:h="15840"/>
      <w:pgMar w:top="1440" w:right="1440" w:bottom="1440" w:left="1440" w:header="5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6C3E" w:rsidRDefault="00EC6C3E" w:rsidP="00AB73FE">
      <w:pPr>
        <w:spacing w:after="0" w:line="240" w:lineRule="auto"/>
      </w:pPr>
      <w:r>
        <w:separator/>
      </w:r>
    </w:p>
  </w:endnote>
  <w:endnote w:type="continuationSeparator" w:id="0">
    <w:p w:rsidR="00EC6C3E" w:rsidRDefault="00EC6C3E"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4162277"/>
      <w:docPartObj>
        <w:docPartGallery w:val="Page Numbers (Bottom of Page)"/>
        <w:docPartUnique/>
      </w:docPartObj>
    </w:sdtPr>
    <w:sdtEndPr>
      <w:rPr>
        <w:noProof/>
      </w:rPr>
    </w:sdtEndPr>
    <w:sdtContent>
      <w:p w:rsidR="00B1269B" w:rsidRDefault="00B1269B">
        <w:pPr>
          <w:pStyle w:val="Footer"/>
          <w:jc w:val="right"/>
        </w:pPr>
        <w:r>
          <w:fldChar w:fldCharType="begin"/>
        </w:r>
        <w:r>
          <w:instrText xml:space="preserve"> PAGE   \* MERGEFORMAT </w:instrText>
        </w:r>
        <w:r>
          <w:fldChar w:fldCharType="separate"/>
        </w:r>
        <w:r w:rsidR="002D7CEC">
          <w:rPr>
            <w:noProof/>
          </w:rPr>
          <w:t>6</w:t>
        </w:r>
        <w:r>
          <w:rPr>
            <w:noProof/>
          </w:rPr>
          <w:fldChar w:fldCharType="end"/>
        </w:r>
      </w:p>
    </w:sdtContent>
  </w:sdt>
  <w:p w:rsidR="00B1269B" w:rsidRDefault="00B12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6C3E" w:rsidRDefault="00EC6C3E" w:rsidP="00AB73FE">
      <w:pPr>
        <w:spacing w:after="0" w:line="240" w:lineRule="auto"/>
      </w:pPr>
      <w:r>
        <w:separator/>
      </w:r>
    </w:p>
  </w:footnote>
  <w:footnote w:type="continuationSeparator" w:id="0">
    <w:p w:rsidR="00EC6C3E" w:rsidRDefault="00EC6C3E" w:rsidP="00AB73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33F02A9"/>
    <w:multiLevelType w:val="hybridMultilevel"/>
    <w:tmpl w:val="9872E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F8178D"/>
    <w:multiLevelType w:val="hybridMultilevel"/>
    <w:tmpl w:val="787C8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AF02EB1"/>
    <w:multiLevelType w:val="hybridMultilevel"/>
    <w:tmpl w:val="D38E8F90"/>
    <w:lvl w:ilvl="0" w:tplc="AE32276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9" w15:restartNumberingAfterBreak="0">
    <w:nsid w:val="40152640"/>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26E3E78"/>
    <w:multiLevelType w:val="hybridMultilevel"/>
    <w:tmpl w:val="34F86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13"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2"/>
  </w:num>
  <w:num w:numId="4">
    <w:abstractNumId w:val="13"/>
  </w:num>
  <w:num w:numId="5">
    <w:abstractNumId w:val="1"/>
  </w:num>
  <w:num w:numId="6">
    <w:abstractNumId w:val="0"/>
  </w:num>
  <w:num w:numId="7">
    <w:abstractNumId w:val="9"/>
  </w:num>
  <w:num w:numId="8">
    <w:abstractNumId w:val="4"/>
  </w:num>
  <w:num w:numId="9">
    <w:abstractNumId w:val="12"/>
  </w:num>
  <w:num w:numId="10">
    <w:abstractNumId w:val="3"/>
  </w:num>
  <w:num w:numId="11">
    <w:abstractNumId w:val="8"/>
  </w:num>
  <w:num w:numId="12">
    <w:abstractNumId w:val="7"/>
  </w:num>
  <w:num w:numId="13">
    <w:abstractNumId w:val="6"/>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13A"/>
    <w:rsid w:val="00000AEA"/>
    <w:rsid w:val="00002743"/>
    <w:rsid w:val="00003C94"/>
    <w:rsid w:val="00010E0B"/>
    <w:rsid w:val="00010E37"/>
    <w:rsid w:val="00016AE8"/>
    <w:rsid w:val="00021702"/>
    <w:rsid w:val="00041D7D"/>
    <w:rsid w:val="00042F72"/>
    <w:rsid w:val="000456AE"/>
    <w:rsid w:val="00066A9B"/>
    <w:rsid w:val="0008491D"/>
    <w:rsid w:val="00096D15"/>
    <w:rsid w:val="000B03DC"/>
    <w:rsid w:val="000B1B25"/>
    <w:rsid w:val="000D0126"/>
    <w:rsid w:val="000D198D"/>
    <w:rsid w:val="000E7B58"/>
    <w:rsid w:val="000F38A1"/>
    <w:rsid w:val="000F58FA"/>
    <w:rsid w:val="00103AC8"/>
    <w:rsid w:val="001105D1"/>
    <w:rsid w:val="0012172D"/>
    <w:rsid w:val="001273E5"/>
    <w:rsid w:val="001277B4"/>
    <w:rsid w:val="00130027"/>
    <w:rsid w:val="00132EF8"/>
    <w:rsid w:val="001419CC"/>
    <w:rsid w:val="001455BB"/>
    <w:rsid w:val="001520B0"/>
    <w:rsid w:val="0015465E"/>
    <w:rsid w:val="00162865"/>
    <w:rsid w:val="00162A1D"/>
    <w:rsid w:val="001721BE"/>
    <w:rsid w:val="00190FC1"/>
    <w:rsid w:val="00197E9E"/>
    <w:rsid w:val="001B173C"/>
    <w:rsid w:val="001C0A4F"/>
    <w:rsid w:val="001C18BD"/>
    <w:rsid w:val="001C665C"/>
    <w:rsid w:val="001D03F9"/>
    <w:rsid w:val="001D5686"/>
    <w:rsid w:val="001D715F"/>
    <w:rsid w:val="001E3881"/>
    <w:rsid w:val="001E593C"/>
    <w:rsid w:val="002029B7"/>
    <w:rsid w:val="0022468E"/>
    <w:rsid w:val="002249E4"/>
    <w:rsid w:val="00225504"/>
    <w:rsid w:val="00234437"/>
    <w:rsid w:val="00245835"/>
    <w:rsid w:val="002541F9"/>
    <w:rsid w:val="002716A2"/>
    <w:rsid w:val="002725D3"/>
    <w:rsid w:val="0027532F"/>
    <w:rsid w:val="00275590"/>
    <w:rsid w:val="0029378B"/>
    <w:rsid w:val="00294464"/>
    <w:rsid w:val="00296CE6"/>
    <w:rsid w:val="002C1A4E"/>
    <w:rsid w:val="002C7370"/>
    <w:rsid w:val="002D7CEC"/>
    <w:rsid w:val="002F7D7D"/>
    <w:rsid w:val="0030757E"/>
    <w:rsid w:val="00314E1A"/>
    <w:rsid w:val="00327AF4"/>
    <w:rsid w:val="003306F4"/>
    <w:rsid w:val="00335DF4"/>
    <w:rsid w:val="003416B9"/>
    <w:rsid w:val="003453E9"/>
    <w:rsid w:val="00353F5F"/>
    <w:rsid w:val="00355A6D"/>
    <w:rsid w:val="003624A1"/>
    <w:rsid w:val="003719EE"/>
    <w:rsid w:val="00374243"/>
    <w:rsid w:val="003B38E8"/>
    <w:rsid w:val="003D1D16"/>
    <w:rsid w:val="003D2036"/>
    <w:rsid w:val="003D3D09"/>
    <w:rsid w:val="003D7C56"/>
    <w:rsid w:val="003F1869"/>
    <w:rsid w:val="003F5814"/>
    <w:rsid w:val="00414A78"/>
    <w:rsid w:val="00415586"/>
    <w:rsid w:val="004374E6"/>
    <w:rsid w:val="0045173B"/>
    <w:rsid w:val="00464B64"/>
    <w:rsid w:val="0048323A"/>
    <w:rsid w:val="004859CE"/>
    <w:rsid w:val="004B38B9"/>
    <w:rsid w:val="004C1662"/>
    <w:rsid w:val="00503FAE"/>
    <w:rsid w:val="0050548C"/>
    <w:rsid w:val="00512A89"/>
    <w:rsid w:val="005205C2"/>
    <w:rsid w:val="00520963"/>
    <w:rsid w:val="00530130"/>
    <w:rsid w:val="00533BBD"/>
    <w:rsid w:val="00540D34"/>
    <w:rsid w:val="00541D87"/>
    <w:rsid w:val="0054232C"/>
    <w:rsid w:val="00565E45"/>
    <w:rsid w:val="005954E2"/>
    <w:rsid w:val="005C391D"/>
    <w:rsid w:val="005C4291"/>
    <w:rsid w:val="005D07FF"/>
    <w:rsid w:val="005E408D"/>
    <w:rsid w:val="00604711"/>
    <w:rsid w:val="00604CC6"/>
    <w:rsid w:val="00604E78"/>
    <w:rsid w:val="006058BA"/>
    <w:rsid w:val="00607DE0"/>
    <w:rsid w:val="00620673"/>
    <w:rsid w:val="00621434"/>
    <w:rsid w:val="0063512C"/>
    <w:rsid w:val="00640550"/>
    <w:rsid w:val="006424CF"/>
    <w:rsid w:val="00654806"/>
    <w:rsid w:val="00655A06"/>
    <w:rsid w:val="00656FBC"/>
    <w:rsid w:val="00663A25"/>
    <w:rsid w:val="00673C10"/>
    <w:rsid w:val="00682A45"/>
    <w:rsid w:val="00685168"/>
    <w:rsid w:val="006A706A"/>
    <w:rsid w:val="006B57D5"/>
    <w:rsid w:val="006B5D23"/>
    <w:rsid w:val="006C0DEA"/>
    <w:rsid w:val="006D1DA7"/>
    <w:rsid w:val="006D1FC5"/>
    <w:rsid w:val="006D2424"/>
    <w:rsid w:val="006D73BB"/>
    <w:rsid w:val="006E792F"/>
    <w:rsid w:val="006F3788"/>
    <w:rsid w:val="006F7A8D"/>
    <w:rsid w:val="00705E72"/>
    <w:rsid w:val="00716BD2"/>
    <w:rsid w:val="0071763B"/>
    <w:rsid w:val="00717905"/>
    <w:rsid w:val="00721D8D"/>
    <w:rsid w:val="007245F6"/>
    <w:rsid w:val="007459F2"/>
    <w:rsid w:val="00754432"/>
    <w:rsid w:val="007621DB"/>
    <w:rsid w:val="00777A20"/>
    <w:rsid w:val="00784E8A"/>
    <w:rsid w:val="0079783B"/>
    <w:rsid w:val="007B32C8"/>
    <w:rsid w:val="007C55CD"/>
    <w:rsid w:val="007E09DE"/>
    <w:rsid w:val="007F26C0"/>
    <w:rsid w:val="007F6898"/>
    <w:rsid w:val="008321D1"/>
    <w:rsid w:val="00841FF2"/>
    <w:rsid w:val="00845F91"/>
    <w:rsid w:val="00874D0C"/>
    <w:rsid w:val="00896A9B"/>
    <w:rsid w:val="008A176D"/>
    <w:rsid w:val="008A2E14"/>
    <w:rsid w:val="008A5563"/>
    <w:rsid w:val="008C364E"/>
    <w:rsid w:val="008D6E2B"/>
    <w:rsid w:val="008E631A"/>
    <w:rsid w:val="008E7E54"/>
    <w:rsid w:val="008F0CBF"/>
    <w:rsid w:val="008F6C80"/>
    <w:rsid w:val="00907EF1"/>
    <w:rsid w:val="00912102"/>
    <w:rsid w:val="009239DA"/>
    <w:rsid w:val="00925EEE"/>
    <w:rsid w:val="00965283"/>
    <w:rsid w:val="00976847"/>
    <w:rsid w:val="00987A24"/>
    <w:rsid w:val="00995E65"/>
    <w:rsid w:val="009965CC"/>
    <w:rsid w:val="009A45B9"/>
    <w:rsid w:val="009B1DF3"/>
    <w:rsid w:val="009D7755"/>
    <w:rsid w:val="009E4682"/>
    <w:rsid w:val="009F5306"/>
    <w:rsid w:val="009F6193"/>
    <w:rsid w:val="00A2037E"/>
    <w:rsid w:val="00A261F2"/>
    <w:rsid w:val="00A43D15"/>
    <w:rsid w:val="00A54C97"/>
    <w:rsid w:val="00A55489"/>
    <w:rsid w:val="00A87D57"/>
    <w:rsid w:val="00A91EA1"/>
    <w:rsid w:val="00A96943"/>
    <w:rsid w:val="00AA18A4"/>
    <w:rsid w:val="00AA48D9"/>
    <w:rsid w:val="00AA632E"/>
    <w:rsid w:val="00AB08E8"/>
    <w:rsid w:val="00AB73FE"/>
    <w:rsid w:val="00AE2FF7"/>
    <w:rsid w:val="00AE72A8"/>
    <w:rsid w:val="00AE7686"/>
    <w:rsid w:val="00AF1742"/>
    <w:rsid w:val="00B025A1"/>
    <w:rsid w:val="00B1269B"/>
    <w:rsid w:val="00B250D1"/>
    <w:rsid w:val="00B27D88"/>
    <w:rsid w:val="00B34809"/>
    <w:rsid w:val="00B37196"/>
    <w:rsid w:val="00B4076E"/>
    <w:rsid w:val="00B43D6D"/>
    <w:rsid w:val="00B6081C"/>
    <w:rsid w:val="00B61BCB"/>
    <w:rsid w:val="00B6398B"/>
    <w:rsid w:val="00B718E8"/>
    <w:rsid w:val="00B86432"/>
    <w:rsid w:val="00B95CF2"/>
    <w:rsid w:val="00B9743D"/>
    <w:rsid w:val="00BB2EE2"/>
    <w:rsid w:val="00BD04B7"/>
    <w:rsid w:val="00BD1865"/>
    <w:rsid w:val="00BD496D"/>
    <w:rsid w:val="00BE0BBC"/>
    <w:rsid w:val="00BF27B8"/>
    <w:rsid w:val="00C34C1D"/>
    <w:rsid w:val="00C46682"/>
    <w:rsid w:val="00C60109"/>
    <w:rsid w:val="00C63BEB"/>
    <w:rsid w:val="00C66196"/>
    <w:rsid w:val="00C70EDA"/>
    <w:rsid w:val="00C751B5"/>
    <w:rsid w:val="00C91E93"/>
    <w:rsid w:val="00C9613A"/>
    <w:rsid w:val="00CA3A0D"/>
    <w:rsid w:val="00CA75F2"/>
    <w:rsid w:val="00CB1449"/>
    <w:rsid w:val="00CC37ED"/>
    <w:rsid w:val="00CD2D39"/>
    <w:rsid w:val="00CD6F60"/>
    <w:rsid w:val="00CF2710"/>
    <w:rsid w:val="00CF37A0"/>
    <w:rsid w:val="00D02DC1"/>
    <w:rsid w:val="00D059A0"/>
    <w:rsid w:val="00D11788"/>
    <w:rsid w:val="00D1481B"/>
    <w:rsid w:val="00D1636D"/>
    <w:rsid w:val="00D17388"/>
    <w:rsid w:val="00D25C81"/>
    <w:rsid w:val="00D306AA"/>
    <w:rsid w:val="00D31340"/>
    <w:rsid w:val="00D33354"/>
    <w:rsid w:val="00D432BE"/>
    <w:rsid w:val="00D51AC3"/>
    <w:rsid w:val="00D64E66"/>
    <w:rsid w:val="00D71668"/>
    <w:rsid w:val="00D77A76"/>
    <w:rsid w:val="00D83658"/>
    <w:rsid w:val="00DB2682"/>
    <w:rsid w:val="00DB4465"/>
    <w:rsid w:val="00DD12E3"/>
    <w:rsid w:val="00DD60A6"/>
    <w:rsid w:val="00DE72D1"/>
    <w:rsid w:val="00DF09F3"/>
    <w:rsid w:val="00E0678D"/>
    <w:rsid w:val="00E137D0"/>
    <w:rsid w:val="00E15D38"/>
    <w:rsid w:val="00E325E3"/>
    <w:rsid w:val="00E36726"/>
    <w:rsid w:val="00E4139B"/>
    <w:rsid w:val="00E56803"/>
    <w:rsid w:val="00E626C4"/>
    <w:rsid w:val="00E7091C"/>
    <w:rsid w:val="00E93F20"/>
    <w:rsid w:val="00EA7C36"/>
    <w:rsid w:val="00EC6C3E"/>
    <w:rsid w:val="00EE41EF"/>
    <w:rsid w:val="00EF3046"/>
    <w:rsid w:val="00EF3D5D"/>
    <w:rsid w:val="00F140CF"/>
    <w:rsid w:val="00F16E0A"/>
    <w:rsid w:val="00F22147"/>
    <w:rsid w:val="00F32117"/>
    <w:rsid w:val="00F41556"/>
    <w:rsid w:val="00F4213E"/>
    <w:rsid w:val="00F42C5C"/>
    <w:rsid w:val="00F547AF"/>
    <w:rsid w:val="00F67C70"/>
    <w:rsid w:val="00F77453"/>
    <w:rsid w:val="00F80288"/>
    <w:rsid w:val="00F919A3"/>
    <w:rsid w:val="00F96491"/>
    <w:rsid w:val="00FA4D39"/>
    <w:rsid w:val="00FB774C"/>
    <w:rsid w:val="00FD11F8"/>
    <w:rsid w:val="00FE16D0"/>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B13BF"/>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rsid w:val="00C9613A"/>
    <w:pPr>
      <w:spacing w:after="160" w:line="259" w:lineRule="auto"/>
      <w:ind w:left="720"/>
      <w:contextualSpacing/>
    </w:pPr>
  </w:style>
  <w:style w:type="paragraph" w:customStyle="1" w:styleId="Default">
    <w:name w:val="Default"/>
    <w:qForma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customStyle="1" w:styleId="TableParagraph">
    <w:name w:val="Table Paragraph"/>
    <w:basedOn w:val="Normal"/>
    <w:uiPriority w:val="1"/>
    <w:qFormat/>
    <w:rsid w:val="003D7C56"/>
    <w:pPr>
      <w:widowControl w:val="0"/>
      <w:spacing w:after="0" w:line="270" w:lineRule="exact"/>
      <w:ind w:left="103"/>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23040">
      <w:bodyDiv w:val="1"/>
      <w:marLeft w:val="0"/>
      <w:marRight w:val="0"/>
      <w:marTop w:val="0"/>
      <w:marBottom w:val="0"/>
      <w:divBdr>
        <w:top w:val="none" w:sz="0" w:space="0" w:color="auto"/>
        <w:left w:val="none" w:sz="0" w:space="0" w:color="auto"/>
        <w:bottom w:val="none" w:sz="0" w:space="0" w:color="auto"/>
        <w:right w:val="none" w:sz="0" w:space="0" w:color="auto"/>
      </w:divBdr>
    </w:div>
    <w:div w:id="1536575218">
      <w:bodyDiv w:val="1"/>
      <w:marLeft w:val="0"/>
      <w:marRight w:val="0"/>
      <w:marTop w:val="0"/>
      <w:marBottom w:val="0"/>
      <w:divBdr>
        <w:top w:val="none" w:sz="0" w:space="0" w:color="auto"/>
        <w:left w:val="none" w:sz="0" w:space="0" w:color="auto"/>
        <w:bottom w:val="none" w:sz="0" w:space="0" w:color="auto"/>
        <w:right w:val="none" w:sz="0" w:space="0" w:color="auto"/>
      </w:divBdr>
    </w:div>
    <w:div w:id="207869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6E2E7-8F26-4808-B979-3C5BAE4BA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7</Pages>
  <Words>2857</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user2</cp:lastModifiedBy>
  <cp:revision>146</cp:revision>
  <dcterms:created xsi:type="dcterms:W3CDTF">2017-07-17T17:30:00Z</dcterms:created>
  <dcterms:modified xsi:type="dcterms:W3CDTF">2018-09-19T16:55:00Z</dcterms:modified>
</cp:coreProperties>
</file>